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02" w:rsidRDefault="00DD4402" w:rsidP="00F64F00">
      <w:pPr>
        <w:pStyle w:val="Titre1"/>
      </w:pPr>
    </w:p>
    <w:p w:rsidR="00F64F00" w:rsidRDefault="00F64F00" w:rsidP="00F64F00">
      <w:pPr>
        <w:pStyle w:val="Titre1"/>
      </w:pPr>
      <w:r w:rsidRPr="00F64F00">
        <w:t>Co</w:t>
      </w:r>
      <w:r>
        <w:t>mmuniqué de presse</w:t>
      </w:r>
    </w:p>
    <w:p w:rsidR="00F64F00" w:rsidRPr="00D85B21" w:rsidRDefault="00D85B21" w:rsidP="00F64F00">
      <w:pPr>
        <w:pStyle w:val="Titre1"/>
        <w:rPr>
          <w:rStyle w:val="Rfrenceple"/>
          <w:sz w:val="40"/>
          <w:szCs w:val="40"/>
        </w:rPr>
      </w:pPr>
      <w:r w:rsidRPr="00D85B21">
        <w:rPr>
          <w:rStyle w:val="Rfrenceple"/>
          <w:sz w:val="40"/>
          <w:szCs w:val="40"/>
        </w:rPr>
        <w:t>Co</w:t>
      </w:r>
      <w:r w:rsidR="00F64F00" w:rsidRPr="00D85B21">
        <w:rPr>
          <w:rStyle w:val="Rfrenceple"/>
          <w:sz w:val="40"/>
          <w:szCs w:val="40"/>
        </w:rPr>
        <w:t>nférence de Presse</w:t>
      </w:r>
      <w:r>
        <w:rPr>
          <w:rStyle w:val="Rfrenceple"/>
          <w:sz w:val="40"/>
          <w:szCs w:val="40"/>
        </w:rPr>
        <w:t xml:space="preserve"> // 18 mai 2017 à</w:t>
      </w:r>
      <w:r w:rsidRPr="00D85B21">
        <w:rPr>
          <w:rStyle w:val="Rfrenceple"/>
          <w:sz w:val="40"/>
          <w:szCs w:val="40"/>
        </w:rPr>
        <w:t xml:space="preserve"> 10h30</w:t>
      </w:r>
    </w:p>
    <w:p w:rsidR="00F64F00" w:rsidRDefault="00F64F00" w:rsidP="00F64F00">
      <w:pPr>
        <w:pStyle w:val="Standard"/>
        <w:rPr>
          <w:rFonts w:ascii="Source Sans Pro Light" w:hAnsi="Source Sans Pro Light"/>
          <w:b/>
          <w:bCs/>
          <w:sz w:val="32"/>
          <w:szCs w:val="32"/>
        </w:rPr>
      </w:pPr>
    </w:p>
    <w:p w:rsidR="00F64F00" w:rsidRDefault="00F64F00" w:rsidP="00F64F00">
      <w:pPr>
        <w:pStyle w:val="Standard"/>
        <w:rPr>
          <w:rFonts w:ascii="Source Sans Pro Light" w:hAnsi="Source Sans Pro Light"/>
          <w:b/>
          <w:bCs/>
          <w:sz w:val="32"/>
          <w:szCs w:val="32"/>
        </w:rPr>
      </w:pPr>
    </w:p>
    <w:p w:rsidR="00F64F00" w:rsidRPr="00D85B21" w:rsidRDefault="00F64F00" w:rsidP="00D85B21">
      <w:pPr>
        <w:pStyle w:val="Sansinterligne"/>
        <w:jc w:val="center"/>
        <w:rPr>
          <w:b/>
          <w:sz w:val="28"/>
          <w:szCs w:val="28"/>
        </w:rPr>
      </w:pPr>
      <w:r w:rsidRPr="00D85B21">
        <w:rPr>
          <w:b/>
          <w:sz w:val="28"/>
          <w:szCs w:val="28"/>
        </w:rPr>
        <w:t>Plongez dans le monde virtuel de la médecine nucléaire</w:t>
      </w:r>
    </w:p>
    <w:p w:rsidR="00F64F00" w:rsidRDefault="00F64F00" w:rsidP="00F64F00">
      <w:pPr>
        <w:pStyle w:val="Standard"/>
        <w:rPr>
          <w:rFonts w:ascii="Source Sans Pro Light" w:hAnsi="Source Sans Pro Light"/>
        </w:rPr>
      </w:pPr>
    </w:p>
    <w:p w:rsidR="00F64F00" w:rsidRDefault="00D85B21" w:rsidP="00F64F00">
      <w:pPr>
        <w:pStyle w:val="Standard"/>
        <w:jc w:val="both"/>
        <w:rPr>
          <w:rFonts w:ascii="Source Sans Pro Light" w:hAnsi="Source Sans Pro Light"/>
        </w:rPr>
      </w:pPr>
      <w:r>
        <w:rPr>
          <w:rFonts w:ascii="Source Sans Pro Light" w:hAnsi="Source Sans Pro Light"/>
        </w:rPr>
        <w:t>Jeudi 18 mai prochain à 10</w:t>
      </w:r>
      <w:r w:rsidR="00F64F00">
        <w:rPr>
          <w:rFonts w:ascii="Source Sans Pro Light" w:hAnsi="Source Sans Pro Light"/>
        </w:rPr>
        <w:t>h</w:t>
      </w:r>
      <w:r>
        <w:rPr>
          <w:rFonts w:ascii="Source Sans Pro Light" w:hAnsi="Source Sans Pro Light"/>
        </w:rPr>
        <w:t>30</w:t>
      </w:r>
      <w:r w:rsidR="00F64F00">
        <w:rPr>
          <w:rFonts w:ascii="Source Sans Pro Light" w:hAnsi="Source Sans Pro Light"/>
        </w:rPr>
        <w:t xml:space="preserve">, Lemer Pax va présenter dans un environnement de réalité virtuelle unique, totalement immersif et bluffant de réalisme, sa gamme de médecine nucléaire. </w:t>
      </w:r>
    </w:p>
    <w:p w:rsidR="00F64F00" w:rsidRDefault="00F64F00" w:rsidP="00F64F00">
      <w:pPr>
        <w:pStyle w:val="Standard"/>
        <w:jc w:val="both"/>
        <w:rPr>
          <w:rFonts w:ascii="Source Sans Pro Light" w:hAnsi="Source Sans Pro Light"/>
        </w:rPr>
      </w:pPr>
    </w:p>
    <w:p w:rsidR="00F64F00" w:rsidRDefault="00F64F00" w:rsidP="00F64F00">
      <w:pPr>
        <w:pStyle w:val="Standard"/>
        <w:jc w:val="both"/>
        <w:rPr>
          <w:rFonts w:ascii="Source Sans Pro Light" w:hAnsi="Source Sans Pro Light"/>
        </w:rPr>
      </w:pPr>
    </w:p>
    <w:p w:rsidR="00F64F00" w:rsidRDefault="00F64F00" w:rsidP="00F64F00">
      <w:pPr>
        <w:pStyle w:val="Standard"/>
        <w:jc w:val="both"/>
        <w:rPr>
          <w:rFonts w:ascii="Source Sans Pro Light" w:hAnsi="Source Sans Pro Light"/>
        </w:rPr>
      </w:pPr>
      <w:r>
        <w:rPr>
          <w:rFonts w:ascii="Source Sans Pro Light" w:hAnsi="Source Sans Pro Light"/>
        </w:rPr>
        <w:t xml:space="preserve">Dans le cadre des JFMN (Journées Francophones de la Médecine Nucléaire), qui se déroulent à la Cité des Congrès à Nantes, du 18 au 21 mai, </w:t>
      </w:r>
      <w:r>
        <w:rPr>
          <w:rFonts w:ascii="Source Sans Pro Light" w:hAnsi="Source Sans Pro Light"/>
          <w:b/>
          <w:bCs/>
        </w:rPr>
        <w:t>Lemer Pax propose une visite, comme si vous y étiez, d'un service de médecine nucléaire</w:t>
      </w:r>
      <w:r>
        <w:rPr>
          <w:rFonts w:ascii="Source Sans Pro Light" w:hAnsi="Source Sans Pro Light"/>
        </w:rPr>
        <w:t>. Grâce à la technologie de la société « choletaise » BAO Virtuelle, Lemer Pax va faire la démonstration de son leadership en termes d’innovation, de sa culture partenariale, et de son positionnement fort de concepteur de solutions centrées sur l’utilisateur, point clé du mouvement particip</w:t>
      </w:r>
      <w:r w:rsidR="00D85B21">
        <w:rPr>
          <w:rFonts w:ascii="Source Sans Pro Light" w:hAnsi="Source Sans Pro Light"/>
        </w:rPr>
        <w:t xml:space="preserve">atif et connecté qui dessine </w:t>
      </w:r>
      <w:r>
        <w:rPr>
          <w:rFonts w:ascii="Source Sans Pro Light" w:hAnsi="Source Sans Pro Light"/>
        </w:rPr>
        <w:t>le monde de la santé</w:t>
      </w:r>
      <w:r w:rsidR="00D85B21">
        <w:rPr>
          <w:rFonts w:ascii="Source Sans Pro Light" w:hAnsi="Source Sans Pro Light"/>
        </w:rPr>
        <w:t xml:space="preserve"> de demain.</w:t>
      </w:r>
    </w:p>
    <w:p w:rsidR="00F64F00" w:rsidRDefault="00F64F00" w:rsidP="00F64F00">
      <w:pPr>
        <w:pStyle w:val="Standard"/>
        <w:jc w:val="both"/>
        <w:rPr>
          <w:rFonts w:ascii="Source Sans Pro Light" w:hAnsi="Source Sans Pro Light"/>
        </w:rPr>
      </w:pPr>
    </w:p>
    <w:p w:rsidR="00F64F00" w:rsidRDefault="00F64F00" w:rsidP="00F64F00">
      <w:pPr>
        <w:pStyle w:val="Standard"/>
        <w:jc w:val="both"/>
        <w:rPr>
          <w:rFonts w:ascii="Source Sans Pro Light" w:hAnsi="Source Sans Pro Light"/>
        </w:rPr>
      </w:pPr>
      <w:r>
        <w:rPr>
          <w:rFonts w:ascii="Source Sans Pro Light" w:hAnsi="Source Sans Pro Light"/>
        </w:rPr>
        <w:t xml:space="preserve">Pierre-Marie Lemer, Président, Valérie Chevreul, Directrice Générale, dévoileront à cette occasion, en compagnie de Ronan Dubois, Directeur Général du groupe Confluent, les contours de leur politique commune d'innovation </w:t>
      </w:r>
      <w:r w:rsidR="00D85B21">
        <w:rPr>
          <w:rFonts w:ascii="Source Sans Pro Light" w:hAnsi="Source Sans Pro Light"/>
        </w:rPr>
        <w:t>appuyée</w:t>
      </w:r>
      <w:r>
        <w:rPr>
          <w:rFonts w:ascii="Source Sans Pro Light" w:hAnsi="Source Sans Pro Light"/>
        </w:rPr>
        <w:t>, en mars dernier, par la signature d’une convention de partenariat.</w:t>
      </w:r>
    </w:p>
    <w:p w:rsidR="00F64F00" w:rsidRDefault="00F64F00" w:rsidP="00F64F00">
      <w:pPr>
        <w:pStyle w:val="Standard"/>
        <w:jc w:val="both"/>
        <w:rPr>
          <w:rFonts w:ascii="Source Sans Pro Light" w:hAnsi="Source Sans Pro Light"/>
        </w:rPr>
      </w:pPr>
    </w:p>
    <w:p w:rsidR="00F64F00" w:rsidRDefault="00F64F00" w:rsidP="00F64F00">
      <w:pPr>
        <w:pStyle w:val="Standard"/>
        <w:jc w:val="both"/>
        <w:rPr>
          <w:rFonts w:ascii="Source Sans Pro Light" w:hAnsi="Source Sans Pro Light"/>
        </w:rPr>
      </w:pPr>
      <w:r>
        <w:rPr>
          <w:rFonts w:ascii="Source Sans Pro Light" w:hAnsi="Source Sans Pro Light"/>
        </w:rPr>
        <w:t>Lemer Pax et groupe Confluent convaincus que de la synergie naît la valeur, ont posé la première brique de leur démarche partenariale autour de la conception et du déploiement d’une nouvelle version du Posijet</w:t>
      </w:r>
      <w:r w:rsidR="00D85B21">
        <w:rPr>
          <w:rFonts w:ascii="Source Sans Pro Light" w:hAnsi="Source Sans Pro Light"/>
        </w:rPr>
        <w:t>®</w:t>
      </w:r>
      <w:r>
        <w:rPr>
          <w:rFonts w:ascii="Source Sans Pro Light" w:hAnsi="Source Sans Pro Light"/>
        </w:rPr>
        <w:t xml:space="preserve">. L’unité mobile de fractionnement et d'injection  de radiopharmaceutiques  haute énergie, produit phare de la gamme Lemer Pax, propose des fonctionnalités avancées en termes d’ergonomie et de connectivité, facilitant le travail de l’opérateur et in fine, améliorant </w:t>
      </w:r>
      <w:r w:rsidR="00E04A51">
        <w:rPr>
          <w:rFonts w:ascii="Source Sans Pro Light" w:hAnsi="Source Sans Pro Light"/>
        </w:rPr>
        <w:t>l’expé</w:t>
      </w:r>
      <w:r w:rsidR="00D85B21">
        <w:rPr>
          <w:rFonts w:ascii="Source Sans Pro Light" w:hAnsi="Source Sans Pro Light"/>
        </w:rPr>
        <w:t>rience</w:t>
      </w:r>
      <w:r>
        <w:rPr>
          <w:rFonts w:ascii="Source Sans Pro Light" w:hAnsi="Source Sans Pro Light"/>
        </w:rPr>
        <w:t xml:space="preserve"> du patient.</w:t>
      </w:r>
    </w:p>
    <w:p w:rsidR="00F64F00" w:rsidRDefault="00F64F00" w:rsidP="00F64F00">
      <w:pPr>
        <w:pStyle w:val="Standard"/>
        <w:rPr>
          <w:rFonts w:ascii="Source Sans Pro Light" w:hAnsi="Source Sans Pro Light"/>
        </w:rPr>
      </w:pPr>
    </w:p>
    <w:p w:rsidR="00F64F00" w:rsidRDefault="00F64F00" w:rsidP="00F64F00">
      <w:pPr>
        <w:pStyle w:val="Standard"/>
        <w:jc w:val="both"/>
        <w:rPr>
          <w:rFonts w:ascii="Source Sans Pro Light" w:hAnsi="Source Sans Pro Light"/>
        </w:rPr>
      </w:pPr>
      <w:r>
        <w:rPr>
          <w:rFonts w:ascii="Source Sans Pro Light" w:hAnsi="Source Sans Pro Light"/>
        </w:rPr>
        <w:t xml:space="preserve">Cette tendance aux soins connectés et cette attention portée au confort du patient garantissent la montée en gamme du modèle de santé français et lui assure une parfaite visibilité à l'export comme le confirme </w:t>
      </w:r>
      <w:r>
        <w:rPr>
          <w:rFonts w:ascii="Source Sans Pro Light" w:hAnsi="Source Sans Pro Light"/>
          <w:b/>
          <w:bCs/>
        </w:rPr>
        <w:t>l'excellent démarrage, en France et à l'international, du Posijet® V3</w:t>
      </w:r>
      <w:r>
        <w:rPr>
          <w:rFonts w:ascii="Source Sans Pro Light" w:hAnsi="Source Sans Pro Light"/>
        </w:rPr>
        <w:t>.</w:t>
      </w:r>
    </w:p>
    <w:p w:rsidR="00D85B21" w:rsidRDefault="00D85B21" w:rsidP="00F64F00">
      <w:pPr>
        <w:pStyle w:val="Standard"/>
        <w:jc w:val="both"/>
        <w:rPr>
          <w:rFonts w:ascii="Source Sans Pro Light" w:hAnsi="Source Sans Pro Light"/>
        </w:rPr>
      </w:pPr>
    </w:p>
    <w:p w:rsidR="00D85B21" w:rsidRDefault="00D85B21" w:rsidP="00F64F00">
      <w:pPr>
        <w:pStyle w:val="Standard"/>
        <w:jc w:val="both"/>
        <w:rPr>
          <w:rFonts w:ascii="Source Sans Pro Light" w:hAnsi="Source Sans Pro Light"/>
        </w:rPr>
      </w:pPr>
    </w:p>
    <w:p w:rsidR="00D85B21" w:rsidRDefault="00D85B21" w:rsidP="00F64F00">
      <w:pPr>
        <w:pStyle w:val="Standard"/>
        <w:jc w:val="both"/>
        <w:rPr>
          <w:rFonts w:ascii="Source Sans Pro Light" w:hAnsi="Source Sans Pro Light"/>
        </w:rPr>
      </w:pPr>
    </w:p>
    <w:p w:rsidR="00D85B21" w:rsidRDefault="00D85B21" w:rsidP="00F64F00">
      <w:pPr>
        <w:pStyle w:val="Standard"/>
        <w:jc w:val="both"/>
        <w:rPr>
          <w:rFonts w:ascii="Source Sans Pro Light" w:hAnsi="Source Sans Pro Light"/>
        </w:rPr>
      </w:pPr>
    </w:p>
    <w:p w:rsidR="00D85B21" w:rsidRDefault="00D85B21" w:rsidP="00F64F00">
      <w:pPr>
        <w:pStyle w:val="Standard"/>
        <w:jc w:val="both"/>
        <w:rPr>
          <w:rFonts w:ascii="Source Sans Pro Light" w:hAnsi="Source Sans Pro Light"/>
        </w:rPr>
      </w:pPr>
    </w:p>
    <w:p w:rsidR="00C40E2F" w:rsidRDefault="00C40E2F" w:rsidP="00D85B21">
      <w:pPr>
        <w:pStyle w:val="Sansinterligne"/>
        <w:pBdr>
          <w:bottom w:val="single" w:sz="4" w:space="1" w:color="auto"/>
        </w:pBdr>
        <w:rPr>
          <w:b/>
          <w:sz w:val="28"/>
          <w:szCs w:val="28"/>
        </w:rPr>
      </w:pPr>
      <w:r>
        <w:rPr>
          <w:b/>
          <w:noProof/>
          <w:sz w:val="28"/>
          <w:szCs w:val="28"/>
        </w:rPr>
        <w:drawing>
          <wp:inline distT="0" distB="0" distL="0" distR="0">
            <wp:extent cx="1285875" cy="259631"/>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merPax_LogoMaxCMJN.png"/>
                    <pic:cNvPicPr/>
                  </pic:nvPicPr>
                  <pic:blipFill>
                    <a:blip r:embed="rId9">
                      <a:extLst>
                        <a:ext uri="{28A0092B-C50C-407E-A947-70E740481C1C}">
                          <a14:useLocalDpi xmlns:a14="http://schemas.microsoft.com/office/drawing/2010/main" val="0"/>
                        </a:ext>
                      </a:extLst>
                    </a:blip>
                    <a:stretch>
                      <a:fillRect/>
                    </a:stretch>
                  </pic:blipFill>
                  <pic:spPr>
                    <a:xfrm>
                      <a:off x="0" y="0"/>
                      <a:ext cx="1309937" cy="264489"/>
                    </a:xfrm>
                    <a:prstGeom prst="rect">
                      <a:avLst/>
                    </a:prstGeom>
                  </pic:spPr>
                </pic:pic>
              </a:graphicData>
            </a:graphic>
          </wp:inline>
        </w:drawing>
      </w:r>
    </w:p>
    <w:p w:rsidR="00C40E2F" w:rsidRDefault="00C40E2F" w:rsidP="00D85B21">
      <w:pPr>
        <w:pStyle w:val="Sansinterligne"/>
        <w:pBdr>
          <w:bottom w:val="single" w:sz="4" w:space="1" w:color="auto"/>
        </w:pBdr>
        <w:rPr>
          <w:b/>
          <w:sz w:val="28"/>
          <w:szCs w:val="28"/>
        </w:rPr>
      </w:pPr>
    </w:p>
    <w:p w:rsidR="00F64F00" w:rsidRPr="00D85B21" w:rsidRDefault="00D85B21" w:rsidP="00D85B21">
      <w:pPr>
        <w:pStyle w:val="Sansinterligne"/>
        <w:pBdr>
          <w:bottom w:val="single" w:sz="4" w:space="1" w:color="auto"/>
        </w:pBdr>
        <w:rPr>
          <w:b/>
          <w:sz w:val="28"/>
          <w:szCs w:val="28"/>
        </w:rPr>
      </w:pPr>
      <w:r w:rsidRPr="00D85B21">
        <w:rPr>
          <w:b/>
          <w:sz w:val="28"/>
          <w:szCs w:val="28"/>
        </w:rPr>
        <w:t>LEMER</w:t>
      </w:r>
      <w:r>
        <w:rPr>
          <w:b/>
          <w:sz w:val="28"/>
          <w:szCs w:val="28"/>
        </w:rPr>
        <w:t xml:space="preserve"> </w:t>
      </w:r>
      <w:r w:rsidRPr="00D85B21">
        <w:rPr>
          <w:b/>
          <w:sz w:val="28"/>
          <w:szCs w:val="28"/>
        </w:rPr>
        <w:t>PAX</w:t>
      </w:r>
    </w:p>
    <w:p w:rsidR="00F64F00" w:rsidRPr="00D85B21" w:rsidRDefault="00F64F00" w:rsidP="00D85B21">
      <w:pPr>
        <w:pStyle w:val="Sansinterligne"/>
        <w:pBdr>
          <w:bottom w:val="single" w:sz="4" w:space="1" w:color="auto"/>
        </w:pBdr>
        <w:rPr>
          <w:b/>
          <w:bCs/>
          <w:sz w:val="28"/>
          <w:szCs w:val="28"/>
        </w:rPr>
      </w:pPr>
      <w:r w:rsidRPr="00D85B21">
        <w:rPr>
          <w:b/>
          <w:bCs/>
          <w:sz w:val="28"/>
          <w:szCs w:val="28"/>
        </w:rPr>
        <w:t>La radioprotection innovante et collaborative: le coeur de notre métier</w:t>
      </w:r>
    </w:p>
    <w:p w:rsidR="00F64F00" w:rsidRDefault="00F64F00" w:rsidP="00F64F00">
      <w:pPr>
        <w:pStyle w:val="Standard"/>
        <w:rPr>
          <w:rFonts w:ascii="Source Sans Pro Light" w:hAnsi="Source Sans Pro Light"/>
          <w:b/>
          <w:bCs/>
        </w:rPr>
      </w:pPr>
    </w:p>
    <w:p w:rsidR="00C40E2F" w:rsidRDefault="00F64F00" w:rsidP="00F64F00">
      <w:pPr>
        <w:pStyle w:val="Standard"/>
        <w:jc w:val="both"/>
        <w:rPr>
          <w:rFonts w:ascii="Source Sans Pro Light" w:hAnsi="Source Sans Pro Light"/>
        </w:rPr>
      </w:pPr>
      <w:r>
        <w:rPr>
          <w:rFonts w:ascii="Source Sans Pro Light" w:hAnsi="Source Sans Pro Light"/>
        </w:rPr>
        <w:t>La société Lemer Pax imagine, conçoit et fabriqu</w:t>
      </w:r>
      <w:r w:rsidR="00E90275">
        <w:rPr>
          <w:rFonts w:ascii="Source Sans Pro Light" w:hAnsi="Source Sans Pro Light"/>
        </w:rPr>
        <w:t>e</w:t>
      </w:r>
      <w:r>
        <w:rPr>
          <w:rFonts w:ascii="Source Sans Pro Light" w:hAnsi="Source Sans Pro Light"/>
        </w:rPr>
        <w:t xml:space="preserve"> des solutions innovantes de radioprotection destinées à l'univers médical la recherche, l'industrie et la protection nucléaire. </w:t>
      </w:r>
    </w:p>
    <w:p w:rsidR="00E90275" w:rsidRDefault="00F64F00" w:rsidP="00F64F00">
      <w:pPr>
        <w:pStyle w:val="Standard"/>
        <w:jc w:val="both"/>
        <w:rPr>
          <w:rFonts w:ascii="Source Sans Pro Light" w:hAnsi="Source Sans Pro Light"/>
        </w:rPr>
      </w:pPr>
      <w:r>
        <w:rPr>
          <w:rFonts w:ascii="Source Sans Pro Light" w:hAnsi="Source Sans Pro Light"/>
        </w:rPr>
        <w:t>Leader historique du marché fr</w:t>
      </w:r>
      <w:r w:rsidR="00C40E2F">
        <w:rPr>
          <w:rFonts w:ascii="Source Sans Pro Light" w:hAnsi="Source Sans Pro Light"/>
        </w:rPr>
        <w:t>ançais de la médecine nucléaire</w:t>
      </w:r>
      <w:r>
        <w:rPr>
          <w:rFonts w:ascii="Source Sans Pro Light" w:hAnsi="Source Sans Pro Light"/>
        </w:rPr>
        <w:t xml:space="preserve">, </w:t>
      </w:r>
      <w:r w:rsidR="00C40E2F">
        <w:rPr>
          <w:rFonts w:ascii="Source Sans Pro Light" w:hAnsi="Source Sans Pro Light"/>
        </w:rPr>
        <w:t>Lemer Pax</w:t>
      </w:r>
      <w:r>
        <w:rPr>
          <w:rFonts w:ascii="Source Sans Pro Light" w:hAnsi="Source Sans Pro Light"/>
        </w:rPr>
        <w:t xml:space="preserve"> est la première entreprise au monde à avoir </w:t>
      </w:r>
      <w:r w:rsidR="00C40E2F">
        <w:rPr>
          <w:rFonts w:ascii="Source Sans Pro Light" w:hAnsi="Source Sans Pro Light"/>
        </w:rPr>
        <w:t xml:space="preserve">imaginé et </w:t>
      </w:r>
      <w:r>
        <w:rPr>
          <w:rFonts w:ascii="Source Sans Pro Light" w:hAnsi="Source Sans Pro Light"/>
        </w:rPr>
        <w:t>développé une unité mobile pour la préparation et l’injection de radiopharmaceutiques haute énergie.</w:t>
      </w:r>
      <w:r w:rsidR="00C40E2F">
        <w:rPr>
          <w:rFonts w:ascii="Source Sans Pro Light" w:hAnsi="Source Sans Pro Light"/>
        </w:rPr>
        <w:t xml:space="preserve"> </w:t>
      </w:r>
    </w:p>
    <w:p w:rsidR="00F64F00" w:rsidRDefault="00E90275" w:rsidP="00F64F00">
      <w:pPr>
        <w:pStyle w:val="Standard"/>
        <w:jc w:val="both"/>
        <w:rPr>
          <w:rFonts w:ascii="Source Sans Pro Light" w:hAnsi="Source Sans Pro Light"/>
        </w:rPr>
      </w:pPr>
      <w:r>
        <w:rPr>
          <w:rFonts w:ascii="Source Sans Pro Light" w:hAnsi="Source Sans Pro Light"/>
        </w:rPr>
        <w:t>La mé</w:t>
      </w:r>
      <w:r w:rsidR="00C40E2F">
        <w:rPr>
          <w:rFonts w:ascii="Source Sans Pro Light" w:hAnsi="Source Sans Pro Light"/>
        </w:rPr>
        <w:t>decin</w:t>
      </w:r>
      <w:r>
        <w:rPr>
          <w:rFonts w:ascii="Source Sans Pro Light" w:hAnsi="Source Sans Pro Light"/>
        </w:rPr>
        <w:t>e</w:t>
      </w:r>
      <w:r w:rsidR="00C40E2F">
        <w:rPr>
          <w:rFonts w:ascii="Source Sans Pro Light" w:hAnsi="Source Sans Pro Light"/>
        </w:rPr>
        <w:t xml:space="preserve"> nucléaire représente 57 % du CA du groupe</w:t>
      </w:r>
      <w:r w:rsidR="007F3AD7">
        <w:rPr>
          <w:rFonts w:ascii="Source Sans Pro Light" w:hAnsi="Source Sans Pro Light"/>
        </w:rPr>
        <w:t xml:space="preserve">. </w:t>
      </w:r>
      <w:bookmarkStart w:id="0" w:name="_GoBack"/>
      <w:bookmarkEnd w:id="0"/>
    </w:p>
    <w:p w:rsidR="00F64F00" w:rsidRDefault="00F64F00" w:rsidP="00F64F00">
      <w:pPr>
        <w:pStyle w:val="Standard"/>
        <w:jc w:val="both"/>
        <w:rPr>
          <w:rFonts w:ascii="Source Sans Pro Light" w:hAnsi="Source Sans Pro Light"/>
        </w:rPr>
      </w:pPr>
      <w:r>
        <w:rPr>
          <w:rFonts w:ascii="Source Sans Pro Light" w:hAnsi="Source Sans Pro Light"/>
        </w:rPr>
        <w:t>Chaque jour, Lemer Pax travaille avec ses fournisseurs et partenaires ligériens, dans un profond souci de l’environnement et des matériaux recyclables, pour livrer et satisfaire ses clients dans le monde.</w:t>
      </w:r>
    </w:p>
    <w:p w:rsidR="00F64F00" w:rsidRDefault="00F64F00" w:rsidP="00F64F00">
      <w:pPr>
        <w:pStyle w:val="Standard"/>
        <w:pBdr>
          <w:bottom w:val="single" w:sz="6" w:space="1" w:color="auto"/>
        </w:pBdr>
        <w:rPr>
          <w:rFonts w:ascii="Source Sans Pro Light" w:hAnsi="Source Sans Pro Light"/>
        </w:rPr>
      </w:pPr>
    </w:p>
    <w:p w:rsidR="00D85B21" w:rsidRDefault="00D85B21" w:rsidP="00F64F00">
      <w:pPr>
        <w:pStyle w:val="Standard"/>
        <w:rPr>
          <w:rFonts w:ascii="Source Sans Pro Light" w:hAnsi="Source Sans Pro Light"/>
        </w:rPr>
      </w:pPr>
    </w:p>
    <w:p w:rsidR="00F64F00" w:rsidRDefault="00F64F00" w:rsidP="00F64F00">
      <w:pPr>
        <w:pStyle w:val="Standard"/>
        <w:rPr>
          <w:rFonts w:ascii="Source Sans Pro Light" w:hAnsi="Source Sans Pro Light"/>
        </w:rPr>
      </w:pPr>
      <w:r>
        <w:rPr>
          <w:rFonts w:ascii="Source Sans Pro Light" w:hAnsi="Source Sans Pro Light"/>
        </w:rPr>
        <w:t>Charlotte Bébin</w:t>
      </w:r>
    </w:p>
    <w:p w:rsidR="00F64F00" w:rsidRDefault="00F64F00" w:rsidP="00F64F00">
      <w:pPr>
        <w:pStyle w:val="Standard"/>
        <w:rPr>
          <w:rFonts w:ascii="Source Sans Pro Light" w:hAnsi="Source Sans Pro Light"/>
        </w:rPr>
      </w:pPr>
      <w:r>
        <w:rPr>
          <w:rFonts w:ascii="Source Sans Pro Light" w:hAnsi="Source Sans Pro Light"/>
        </w:rPr>
        <w:t>Directrice Marketing &amp; Communication Groupe</w:t>
      </w:r>
    </w:p>
    <w:p w:rsidR="00F64F00" w:rsidRDefault="00F64F00" w:rsidP="00F64F00">
      <w:pPr>
        <w:pStyle w:val="Standard"/>
        <w:rPr>
          <w:rFonts w:ascii="Source Sans Pro Light" w:hAnsi="Source Sans Pro Light"/>
        </w:rPr>
      </w:pPr>
      <w:r>
        <w:rPr>
          <w:rFonts w:ascii="Source Sans Pro Light" w:hAnsi="Source Sans Pro Light"/>
        </w:rPr>
        <w:t>02 40 25 25 28</w:t>
      </w:r>
    </w:p>
    <w:p w:rsidR="00F64F00" w:rsidRDefault="00F64F00" w:rsidP="00F64F00">
      <w:pPr>
        <w:pStyle w:val="Standard"/>
        <w:rPr>
          <w:rFonts w:ascii="Source Sans Pro Light" w:hAnsi="Source Sans Pro Light"/>
        </w:rPr>
      </w:pPr>
    </w:p>
    <w:p w:rsidR="00F64F00" w:rsidRDefault="00F64F00" w:rsidP="00F64F00">
      <w:pPr>
        <w:pStyle w:val="Standard"/>
        <w:rPr>
          <w:rFonts w:ascii="Source Sans Pro Light" w:hAnsi="Source Sans Pro Light"/>
        </w:rPr>
      </w:pPr>
      <w:r>
        <w:rPr>
          <w:rFonts w:ascii="Source Sans Pro Light" w:hAnsi="Source Sans Pro Light"/>
        </w:rPr>
        <w:t>Jacques Pallu</w:t>
      </w:r>
    </w:p>
    <w:p w:rsidR="00F64F00" w:rsidRDefault="00F64F00" w:rsidP="00F64F00">
      <w:pPr>
        <w:pStyle w:val="Standard"/>
        <w:rPr>
          <w:rFonts w:ascii="Source Sans Pro Light" w:hAnsi="Source Sans Pro Light"/>
        </w:rPr>
      </w:pPr>
      <w:r>
        <w:rPr>
          <w:rFonts w:ascii="Source Sans Pro Light" w:hAnsi="Source Sans Pro Light"/>
        </w:rPr>
        <w:t>Responsable des relations extérieures</w:t>
      </w:r>
    </w:p>
    <w:p w:rsidR="00F64F00" w:rsidRDefault="00F64F00" w:rsidP="00F64F00">
      <w:pPr>
        <w:pStyle w:val="Standard"/>
        <w:rPr>
          <w:rFonts w:ascii="Source Sans Pro Light" w:hAnsi="Source Sans Pro Light"/>
        </w:rPr>
      </w:pPr>
      <w:r>
        <w:rPr>
          <w:rFonts w:ascii="Source Sans Pro Light" w:hAnsi="Source Sans Pro Light"/>
        </w:rPr>
        <w:t xml:space="preserve">02 40 25 25 26 </w:t>
      </w:r>
    </w:p>
    <w:p w:rsidR="008F5A64" w:rsidRDefault="007F3AD7" w:rsidP="00F64F00">
      <w:pPr>
        <w:pStyle w:val="Standard"/>
        <w:rPr>
          <w:rFonts w:ascii="Source Sans Pro Light" w:hAnsi="Source Sans Pro Light"/>
        </w:rPr>
      </w:pPr>
      <w:hyperlink r:id="rId10" w:history="1">
        <w:r w:rsidR="008F5A64" w:rsidRPr="006048F4">
          <w:rPr>
            <w:rStyle w:val="Lienhypertexte"/>
            <w:rFonts w:ascii="Source Sans Pro Light" w:hAnsi="Source Sans Pro Light"/>
          </w:rPr>
          <w:t>https://www.lemerpax.com/</w:t>
        </w:r>
      </w:hyperlink>
    </w:p>
    <w:p w:rsidR="008F5A64" w:rsidRDefault="008F5A64" w:rsidP="00F64F00">
      <w:pPr>
        <w:pStyle w:val="Standard"/>
        <w:rPr>
          <w:rFonts w:ascii="Source Sans Pro Light" w:hAnsi="Source Sans Pro Light"/>
        </w:rPr>
      </w:pPr>
    </w:p>
    <w:p w:rsidR="00C40E2F" w:rsidRDefault="00C40E2F" w:rsidP="00F64F00">
      <w:pPr>
        <w:pStyle w:val="Standard"/>
        <w:rPr>
          <w:rFonts w:ascii="Source Sans Pro Light" w:hAnsi="Source Sans Pro Light"/>
        </w:rPr>
      </w:pPr>
    </w:p>
    <w:p w:rsidR="00C40E2F" w:rsidRDefault="00C40E2F" w:rsidP="00F64F00">
      <w:pPr>
        <w:pStyle w:val="Standard"/>
        <w:rPr>
          <w:rFonts w:ascii="Source Sans Pro Light" w:hAnsi="Source Sans Pro Light"/>
        </w:rPr>
      </w:pPr>
    </w:p>
    <w:p w:rsidR="00C40E2F" w:rsidRDefault="00C40E2F" w:rsidP="00F64F00">
      <w:pPr>
        <w:pStyle w:val="Standard"/>
        <w:rPr>
          <w:rFonts w:ascii="Source Sans Pro Light" w:hAnsi="Source Sans Pro Light"/>
        </w:rPr>
      </w:pPr>
    </w:p>
    <w:p w:rsidR="00C40E2F" w:rsidRDefault="00C40E2F" w:rsidP="00F64F00">
      <w:pPr>
        <w:pStyle w:val="Standard"/>
        <w:rPr>
          <w:rFonts w:ascii="Source Sans Pro Light" w:hAnsi="Source Sans Pro Light"/>
        </w:rPr>
      </w:pPr>
    </w:p>
    <w:p w:rsidR="00F64F00" w:rsidRDefault="00C40E2F" w:rsidP="00F64F00">
      <w:pPr>
        <w:pStyle w:val="Standard"/>
        <w:rPr>
          <w:rFonts w:ascii="Source Sans Pro Light" w:hAnsi="Source Sans Pro Light"/>
        </w:rPr>
      </w:pPr>
      <w:r>
        <w:rPr>
          <w:noProof/>
          <w:lang w:eastAsia="fr-FR" w:bidi="ar-SA"/>
        </w:rPr>
        <w:drawing>
          <wp:inline distT="0" distB="0" distL="0" distR="0">
            <wp:extent cx="762000" cy="762000"/>
            <wp:effectExtent l="0" t="0" r="0" b="0"/>
            <wp:docPr id="14" name="Image 14" descr="https://encrypted-tbn3.gstatic.com/images?q=tbn:ANd9GcRKigYTQRtzgC_E0H8CFLVZgnTTSpNDbFXXLbViusOFT2D6rrfJDe0O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KigYTQRtzgC_E0H8CFLVZgnTTSpNDbFXXLbViusOFT2D6rrfJDe0OM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64F00" w:rsidRDefault="00F64F00" w:rsidP="00F64F00">
      <w:pPr>
        <w:pStyle w:val="Standard"/>
        <w:rPr>
          <w:rFonts w:ascii="Source Sans Pro Light" w:hAnsi="Source Sans Pro Light"/>
        </w:rPr>
      </w:pPr>
    </w:p>
    <w:p w:rsidR="00D85B21" w:rsidRPr="00D85B21" w:rsidRDefault="00D85B21" w:rsidP="00D85B21">
      <w:pPr>
        <w:pStyle w:val="Sansinterligne"/>
        <w:pBdr>
          <w:bottom w:val="single" w:sz="4" w:space="1" w:color="auto"/>
        </w:pBdr>
        <w:rPr>
          <w:b/>
          <w:sz w:val="28"/>
          <w:szCs w:val="28"/>
        </w:rPr>
      </w:pPr>
      <w:r>
        <w:rPr>
          <w:b/>
          <w:sz w:val="28"/>
          <w:szCs w:val="28"/>
        </w:rPr>
        <w:t>GROUPE CONFLUENT</w:t>
      </w:r>
    </w:p>
    <w:p w:rsidR="00F64F00" w:rsidRDefault="00F64F00" w:rsidP="00F64F00">
      <w:pPr>
        <w:pStyle w:val="Standard"/>
        <w:rPr>
          <w:rFonts w:ascii="Source Sans Pro Light" w:hAnsi="Source Sans Pro Light"/>
          <w:b/>
          <w:bCs/>
          <w:sz w:val="32"/>
          <w:szCs w:val="32"/>
        </w:rPr>
      </w:pPr>
    </w:p>
    <w:p w:rsidR="00F64F00" w:rsidRDefault="00F64F00" w:rsidP="00F64F00">
      <w:pPr>
        <w:pStyle w:val="Standard"/>
        <w:jc w:val="both"/>
        <w:rPr>
          <w:rFonts w:ascii="Source Sans Pro Light" w:hAnsi="Source Sans Pro Light"/>
        </w:rPr>
      </w:pPr>
      <w:r>
        <w:rPr>
          <w:rFonts w:ascii="Source Sans Pro Light" w:hAnsi="Source Sans Pro Light"/>
        </w:rPr>
        <w:t>Le monde de la santé, et notamment le secteur de la médecine nucléaire est en profonde mutation et le groupe Confluent y joue un rôle actif avec la même volonté d'innover et d'entreprendre qui font partie de son ADN depuis deux décennies.</w:t>
      </w:r>
    </w:p>
    <w:p w:rsidR="00F64F00" w:rsidRDefault="00F64F00" w:rsidP="00F64F00">
      <w:pPr>
        <w:pStyle w:val="Standard"/>
        <w:rPr>
          <w:rFonts w:ascii="Source Sans Pro Light" w:hAnsi="Source Sans Pro Light"/>
        </w:rPr>
      </w:pPr>
    </w:p>
    <w:p w:rsidR="00F64F00" w:rsidRDefault="00F64F00" w:rsidP="00F64F00">
      <w:pPr>
        <w:pStyle w:val="Textbody"/>
        <w:jc w:val="both"/>
        <w:rPr>
          <w:rFonts w:ascii="Source Sans Pro Light" w:hAnsi="Source Sans Pro Light"/>
        </w:rPr>
      </w:pPr>
      <w:bookmarkStart w:id="1" w:name="yui_3_16_0_ym19_1_1493718071185_5349"/>
      <w:bookmarkStart w:id="2" w:name="yui_3_16_0_ym19_1_1493718071185_5350"/>
      <w:bookmarkEnd w:id="1"/>
      <w:bookmarkEnd w:id="2"/>
      <w:r>
        <w:rPr>
          <w:rFonts w:ascii="Source Sans Pro Light" w:hAnsi="Source Sans Pro Light"/>
        </w:rPr>
        <w:t xml:space="preserve">La médecine nucléaire ou scintigraphie consiste à étudier le métabolisme d’un organe grâce à une substance radioactive spécifique administrée à un patient. Cette technique permet de réaliser de l’imagerie fonctionnelle, en complément de l’imagerie morphologique obtenue par les autres techniques d’imagerie : radiologie conventionnelle, scanner à rayons X, échographie ou imagerie par résonance </w:t>
      </w:r>
      <w:r>
        <w:rPr>
          <w:rFonts w:ascii="Source Sans Pro Light" w:hAnsi="Source Sans Pro Light"/>
        </w:rPr>
        <w:lastRenderedPageBreak/>
        <w:t>magnétique (IRM). Le matériel de dernière génération ainsi que les produits radiopharmaceutiques sont manipulés par du personnel hautement qualifié.</w:t>
      </w:r>
    </w:p>
    <w:p w:rsidR="004D50A9" w:rsidRDefault="00F64F00" w:rsidP="00F64F00">
      <w:pPr>
        <w:pStyle w:val="Textbody"/>
        <w:jc w:val="both"/>
        <w:rPr>
          <w:rFonts w:ascii="Source Sans Pro Light" w:hAnsi="Source Sans Pro Light"/>
        </w:rPr>
      </w:pPr>
      <w:r>
        <w:rPr>
          <w:rFonts w:ascii="Source Sans Pro Light" w:hAnsi="Source Sans Pro Light"/>
        </w:rPr>
        <w:t>Les JFMN, qui se déroulent à Nantes cette année, représentent une occasion unique pour promouvoir notre partenariat av</w:t>
      </w:r>
      <w:r w:rsidR="00DD4402">
        <w:rPr>
          <w:rFonts w:ascii="Source Sans Pro Light" w:hAnsi="Source Sans Pro Light"/>
        </w:rPr>
        <w:t>ec Lemer Pax autour du Posijet®.</w:t>
      </w:r>
    </w:p>
    <w:p w:rsidR="000C5D41" w:rsidRDefault="00DD4402" w:rsidP="00F64F00">
      <w:pPr>
        <w:pStyle w:val="Textbody"/>
        <w:jc w:val="both"/>
        <w:rPr>
          <w:rFonts w:ascii="Source Sans Pro Light" w:hAnsi="Source Sans Pro Light"/>
          <w:b/>
        </w:rPr>
      </w:pPr>
      <w:r>
        <w:rPr>
          <w:rFonts w:ascii="Source Sans Pro Light" w:hAnsi="Source Sans Pro Light"/>
        </w:rPr>
        <w:t xml:space="preserve"> </w:t>
      </w:r>
      <w:r w:rsidRPr="000C5D41">
        <w:rPr>
          <w:rFonts w:ascii="Source Sans Pro Light" w:hAnsi="Source Sans Pro Light"/>
          <w:b/>
        </w:rPr>
        <w:t>« L’activité de cette spécialité est importante pour l’hôpital pr</w:t>
      </w:r>
      <w:r w:rsidR="004D50A9">
        <w:rPr>
          <w:rFonts w:ascii="Source Sans Pro Light" w:hAnsi="Source Sans Pro Light"/>
          <w:b/>
        </w:rPr>
        <w:t>i</w:t>
      </w:r>
      <w:r w:rsidRPr="000C5D41">
        <w:rPr>
          <w:rFonts w:ascii="Source Sans Pro Light" w:hAnsi="Source Sans Pro Light"/>
          <w:b/>
        </w:rPr>
        <w:t>vé du Confluent ; elle est soutenue, avec près de 10 600 examens enregistrés en 2015</w:t>
      </w:r>
      <w:r w:rsidR="004D50A9">
        <w:rPr>
          <w:rFonts w:ascii="Source Sans Pro Light" w:hAnsi="Source Sans Pro Light"/>
          <w:b/>
        </w:rPr>
        <w:t>. »</w:t>
      </w:r>
    </w:p>
    <w:p w:rsidR="00FE4E4C" w:rsidRPr="00FE4E4C" w:rsidRDefault="00FE4E4C" w:rsidP="00F64F00">
      <w:pPr>
        <w:pStyle w:val="Textbody"/>
        <w:jc w:val="both"/>
        <w:rPr>
          <w:rFonts w:ascii="Source Sans Pro Light" w:hAnsi="Source Sans Pro Light"/>
        </w:rPr>
      </w:pPr>
      <w:r w:rsidRPr="00FE4E4C">
        <w:rPr>
          <w:rFonts w:ascii="Source Sans Pro Light" w:hAnsi="Source Sans Pro Light"/>
        </w:rPr>
        <w:t>Le groupe Confluent est un groupe médical privé et indépendant, détenu e</w:t>
      </w:r>
      <w:r>
        <w:rPr>
          <w:rFonts w:ascii="Source Sans Pro Light" w:hAnsi="Source Sans Pro Light"/>
        </w:rPr>
        <w:t>t</w:t>
      </w:r>
      <w:r w:rsidRPr="00FE4E4C">
        <w:rPr>
          <w:rFonts w:ascii="Source Sans Pro Light" w:hAnsi="Source Sans Pro Light"/>
        </w:rPr>
        <w:t xml:space="preserve"> géré par environ 150 médecins actionnaires.</w:t>
      </w:r>
    </w:p>
    <w:p w:rsidR="000C5D41" w:rsidRDefault="000C5D41" w:rsidP="00F64F00">
      <w:pPr>
        <w:pStyle w:val="Textbody"/>
        <w:jc w:val="both"/>
        <w:rPr>
          <w:rFonts w:ascii="Source Sans Pro Light" w:hAnsi="Source Sans Pro Light"/>
        </w:rPr>
      </w:pPr>
      <w:r>
        <w:rPr>
          <w:rFonts w:ascii="Source Sans Pro Light" w:hAnsi="Source Sans Pro Light"/>
        </w:rPr>
        <w:t>Au sein du  groupe Confluent, l’</w:t>
      </w:r>
      <w:r w:rsidR="00057818">
        <w:rPr>
          <w:rFonts w:ascii="Source Sans Pro Light" w:hAnsi="Source Sans Pro Light"/>
        </w:rPr>
        <w:t>H</w:t>
      </w:r>
      <w:r>
        <w:rPr>
          <w:rFonts w:ascii="Source Sans Pro Light" w:hAnsi="Source Sans Pro Light"/>
        </w:rPr>
        <w:t>ôpital</w:t>
      </w:r>
      <w:r w:rsidR="00BE4CC9">
        <w:rPr>
          <w:rFonts w:ascii="Source Sans Pro Light" w:hAnsi="Source Sans Pro Light"/>
        </w:rPr>
        <w:t xml:space="preserve"> privé du Confluent (nouveau nom</w:t>
      </w:r>
      <w:r>
        <w:rPr>
          <w:rFonts w:ascii="Source Sans Pro Light" w:hAnsi="Source Sans Pro Light"/>
        </w:rPr>
        <w:t xml:space="preserve"> des Nouvelles Cliniques Nantaises et du Centre Catherine de Sienne depuis leur fusion au premier novembre 2016) est dédié </w:t>
      </w:r>
      <w:r w:rsidR="00B76F5C">
        <w:rPr>
          <w:rFonts w:ascii="Source Sans Pro Light" w:hAnsi="Source Sans Pro Light"/>
        </w:rPr>
        <w:t xml:space="preserve"> aux activités de c</w:t>
      </w:r>
      <w:r w:rsidR="00F64F00">
        <w:rPr>
          <w:rFonts w:ascii="Source Sans Pro Light" w:hAnsi="Source Sans Pro Light"/>
        </w:rPr>
        <w:t>onsultation et d'hospitalisation en court séjour de méde</w:t>
      </w:r>
      <w:r w:rsidR="000F2CB1">
        <w:rPr>
          <w:rFonts w:ascii="Source Sans Pro Light" w:hAnsi="Source Sans Pro Light"/>
        </w:rPr>
        <w:t>cine, chirurgie,</w:t>
      </w:r>
      <w:r>
        <w:rPr>
          <w:rFonts w:ascii="Source Sans Pro Light" w:hAnsi="Source Sans Pro Light"/>
        </w:rPr>
        <w:t xml:space="preserve"> cancérologie et cardiologie. Cet établissement dispose d’un servive d’</w:t>
      </w:r>
      <w:r w:rsidR="000F2CB1">
        <w:rPr>
          <w:rFonts w:ascii="Source Sans Pro Light" w:hAnsi="Source Sans Pro Light"/>
        </w:rPr>
        <w:t>U</w:t>
      </w:r>
      <w:r>
        <w:rPr>
          <w:rFonts w:ascii="Source Sans Pro Light" w:hAnsi="Source Sans Pro Light"/>
        </w:rPr>
        <w:t>rgence</w:t>
      </w:r>
      <w:r w:rsidR="000F2CB1">
        <w:rPr>
          <w:rFonts w:ascii="Source Sans Pro Light" w:hAnsi="Source Sans Pro Light"/>
        </w:rPr>
        <w:t>s</w:t>
      </w:r>
      <w:r>
        <w:rPr>
          <w:rFonts w:ascii="Source Sans Pro Light" w:hAnsi="Source Sans Pro Light"/>
        </w:rPr>
        <w:t xml:space="preserve"> 24/24. L’Hôpital privé du Confluent offre à ses patients</w:t>
      </w:r>
      <w:r w:rsidR="00F64F00">
        <w:rPr>
          <w:rFonts w:ascii="Source Sans Pro Light" w:hAnsi="Source Sans Pro Light"/>
        </w:rPr>
        <w:t xml:space="preserve"> </w:t>
      </w:r>
      <w:r>
        <w:rPr>
          <w:rFonts w:ascii="Source Sans Pro Light" w:hAnsi="Source Sans Pro Light"/>
        </w:rPr>
        <w:t>une large prise en ch</w:t>
      </w:r>
      <w:r w:rsidR="000F2CB1">
        <w:rPr>
          <w:rFonts w:ascii="Source Sans Pro Light" w:hAnsi="Source Sans Pro Light"/>
        </w:rPr>
        <w:t>arge avec</w:t>
      </w:r>
      <w:r>
        <w:rPr>
          <w:rFonts w:ascii="Source Sans Pro Light" w:hAnsi="Source Sans Pro Light"/>
        </w:rPr>
        <w:t>, sur le site, près de 200 praticiens (médecins et professionnels de santé libéraux) exerçant une quarantaine de spécialités et plus de 1 100 salariés (personnel soignant, administratif, technique…..)</w:t>
      </w:r>
    </w:p>
    <w:p w:rsidR="00F64F00" w:rsidRDefault="000C5D41" w:rsidP="00F64F00">
      <w:pPr>
        <w:pStyle w:val="Textbody"/>
        <w:jc w:val="both"/>
        <w:rPr>
          <w:rFonts w:ascii="Source Sans Pro Light" w:hAnsi="Source Sans Pro Light"/>
        </w:rPr>
      </w:pPr>
      <w:r>
        <w:rPr>
          <w:rFonts w:ascii="Source Sans Pro Light" w:hAnsi="Source Sans Pro Light"/>
        </w:rPr>
        <w:t>Il est régulièrement classé parmi les meilleurs établissement</w:t>
      </w:r>
      <w:r w:rsidR="00045FD3">
        <w:rPr>
          <w:rFonts w:ascii="Source Sans Pro Light" w:hAnsi="Source Sans Pro Light"/>
        </w:rPr>
        <w:t>s</w:t>
      </w:r>
      <w:r>
        <w:rPr>
          <w:rFonts w:ascii="Source Sans Pro Light" w:hAnsi="Source Sans Pro Light"/>
        </w:rPr>
        <w:t xml:space="preserve"> privés de France (deuxième au palmarès du</w:t>
      </w:r>
      <w:r w:rsidR="000F2CB1">
        <w:rPr>
          <w:rFonts w:ascii="Source Sans Pro Light" w:hAnsi="Source Sans Pro Light"/>
        </w:rPr>
        <w:t xml:space="preserve"> </w:t>
      </w:r>
      <w:r>
        <w:rPr>
          <w:rFonts w:ascii="Source Sans Pro Light" w:hAnsi="Source Sans Pro Light"/>
        </w:rPr>
        <w:t xml:space="preserve">Point 2016). </w:t>
      </w:r>
    </w:p>
    <w:p w:rsidR="000F2CB1" w:rsidRDefault="000F2CB1" w:rsidP="00F64F00">
      <w:pPr>
        <w:pStyle w:val="Textbody"/>
        <w:jc w:val="both"/>
        <w:rPr>
          <w:rFonts w:ascii="Source Sans Pro Light" w:hAnsi="Source Sans Pro Light"/>
        </w:rPr>
      </w:pPr>
    </w:p>
    <w:p w:rsidR="00F64F00" w:rsidRDefault="00F64F00" w:rsidP="00F64F00">
      <w:pPr>
        <w:pStyle w:val="Textbody"/>
        <w:jc w:val="both"/>
        <w:rPr>
          <w:rFonts w:ascii="Source Sans Pro Light" w:hAnsi="Source Sans Pro Light"/>
        </w:rPr>
      </w:pPr>
      <w:r>
        <w:rPr>
          <w:rFonts w:ascii="Source Sans Pro Light" w:hAnsi="Source Sans Pro Light"/>
        </w:rPr>
        <w:t>Fanny Seguin-Loisance</w:t>
      </w:r>
    </w:p>
    <w:p w:rsidR="00F64F00" w:rsidRDefault="00F64F00" w:rsidP="00F64F00">
      <w:pPr>
        <w:pStyle w:val="Textbody"/>
        <w:jc w:val="both"/>
        <w:rPr>
          <w:rFonts w:ascii="Source Sans Pro Light" w:hAnsi="Source Sans Pro Light"/>
        </w:rPr>
      </w:pPr>
      <w:r>
        <w:rPr>
          <w:rFonts w:ascii="Source Sans Pro Light" w:hAnsi="Source Sans Pro Light"/>
        </w:rPr>
        <w:t>Directrice marketing et relation client</w:t>
      </w:r>
    </w:p>
    <w:p w:rsidR="00F64F00" w:rsidRDefault="00F64F00" w:rsidP="00F64F00">
      <w:pPr>
        <w:pStyle w:val="Textbody"/>
        <w:jc w:val="both"/>
        <w:rPr>
          <w:rFonts w:ascii="Source Sans Pro Light" w:hAnsi="Source Sans Pro Light"/>
        </w:rPr>
      </w:pPr>
      <w:r>
        <w:rPr>
          <w:rFonts w:ascii="Source Sans Pro Light" w:hAnsi="Source Sans Pro Light"/>
        </w:rPr>
        <w:t>02 28 25 59 57</w:t>
      </w:r>
    </w:p>
    <w:p w:rsidR="00F64F00" w:rsidRDefault="00F64F00" w:rsidP="00F64F00">
      <w:pPr>
        <w:pStyle w:val="Textbody"/>
        <w:rPr>
          <w:rFonts w:ascii="Source Sans Pro Light" w:hAnsi="Source Sans Pro Light"/>
        </w:rPr>
      </w:pPr>
      <w:bookmarkStart w:id="3" w:name="yui_3_16_0_ym19_1_1493718071185_5348"/>
      <w:bookmarkEnd w:id="3"/>
      <w:r>
        <w:rPr>
          <w:rFonts w:ascii="Source Sans Pro Light" w:hAnsi="Source Sans Pro Light"/>
        </w:rPr>
        <w:t> Chargée de communication Marion Taveau</w:t>
      </w:r>
    </w:p>
    <w:p w:rsidR="00F64F00" w:rsidRDefault="00F64F00" w:rsidP="00F64F00">
      <w:pPr>
        <w:pStyle w:val="Textbody"/>
        <w:jc w:val="both"/>
        <w:rPr>
          <w:rFonts w:ascii="Source Sans Pro Light" w:hAnsi="Source Sans Pro Light"/>
        </w:rPr>
      </w:pPr>
      <w:r>
        <w:rPr>
          <w:rFonts w:ascii="Source Sans Pro Light" w:hAnsi="Source Sans Pro Light"/>
        </w:rPr>
        <w:t>02 28 25 52 46</w:t>
      </w:r>
    </w:p>
    <w:p w:rsidR="001B003B" w:rsidRDefault="007F3AD7" w:rsidP="00F64F00">
      <w:pPr>
        <w:pStyle w:val="Textbody"/>
        <w:jc w:val="both"/>
        <w:rPr>
          <w:rFonts w:ascii="Source Sans Pro Light" w:hAnsi="Source Sans Pro Light"/>
        </w:rPr>
      </w:pPr>
      <w:hyperlink r:id="rId12" w:history="1">
        <w:r w:rsidR="001B003B" w:rsidRPr="008D725D">
          <w:rPr>
            <w:rStyle w:val="Lienhypertexte"/>
            <w:rFonts w:ascii="Source Sans Pro Light" w:hAnsi="Source Sans Pro Light"/>
          </w:rPr>
          <w:t>http://www.groupeconfluent.fr/fr/</w:t>
        </w:r>
      </w:hyperlink>
    </w:p>
    <w:p w:rsidR="001B003B" w:rsidRDefault="001B003B" w:rsidP="00F64F00">
      <w:pPr>
        <w:pStyle w:val="Textbody"/>
        <w:jc w:val="both"/>
        <w:rPr>
          <w:rFonts w:ascii="Source Sans Pro Light" w:hAnsi="Source Sans Pro Light"/>
        </w:rPr>
      </w:pPr>
    </w:p>
    <w:p w:rsidR="00A25E71" w:rsidRPr="002759EB" w:rsidRDefault="00A25E71" w:rsidP="00A25E71">
      <w:pPr>
        <w:rPr>
          <w:b/>
        </w:rPr>
      </w:pPr>
    </w:p>
    <w:p w:rsidR="00A25E71" w:rsidRDefault="00A25E71" w:rsidP="00A25E71"/>
    <w:p w:rsidR="00A277E5" w:rsidRPr="00556E86" w:rsidRDefault="00A277E5" w:rsidP="00A25E71">
      <w:pPr>
        <w:pStyle w:val="Titre2"/>
        <w:numPr>
          <w:ilvl w:val="0"/>
          <w:numId w:val="0"/>
        </w:numPr>
      </w:pPr>
    </w:p>
    <w:sectPr w:rsidR="00A277E5" w:rsidRPr="00556E86" w:rsidSect="00F62008">
      <w:headerReference w:type="even" r:id="rId13"/>
      <w:headerReference w:type="default" r:id="rId14"/>
      <w:footerReference w:type="even" r:id="rId15"/>
      <w:footerReference w:type="default" r:id="rId16"/>
      <w:headerReference w:type="first" r:id="rId17"/>
      <w:footerReference w:type="first" r:id="rId18"/>
      <w:type w:val="continuous"/>
      <w:pgSz w:w="11910" w:h="16840"/>
      <w:pgMar w:top="720" w:right="720" w:bottom="720" w:left="720" w:header="170"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41" w:rsidRDefault="00155D41" w:rsidP="00E67E88">
      <w:r>
        <w:separator/>
      </w:r>
    </w:p>
  </w:endnote>
  <w:endnote w:type="continuationSeparator" w:id="0">
    <w:p w:rsidR="00155D41" w:rsidRDefault="00155D41" w:rsidP="00E6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Source Sans Pro Light">
    <w:altName w:val="Corbel"/>
    <w:charset w:val="00"/>
    <w:family w:val="swiss"/>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Black">
    <w:altName w:val="Segoe UI Semibold"/>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88" w:rsidRPr="00CA6329" w:rsidRDefault="00935C1A" w:rsidP="008F21A3">
    <w:pPr>
      <w:pStyle w:val="Corpsdetexte"/>
    </w:pPr>
    <w:r>
      <w:rPr>
        <w:noProof/>
        <w:lang w:eastAsia="fr-FR"/>
      </w:rPr>
      <mc:AlternateContent>
        <mc:Choice Requires="wps">
          <w:drawing>
            <wp:anchor distT="0" distB="0" distL="114300" distR="114300" simplePos="0" relativeHeight="251689984" behindDoc="0" locked="0" layoutInCell="1" allowOverlap="1" wp14:anchorId="2E712FA7" wp14:editId="473DEAD1">
              <wp:simplePos x="0" y="0"/>
              <wp:positionH relativeFrom="column">
                <wp:posOffset>6272530</wp:posOffset>
              </wp:positionH>
              <wp:positionV relativeFrom="paragraph">
                <wp:posOffset>43771</wp:posOffset>
              </wp:positionV>
              <wp:extent cx="658623" cy="281305"/>
              <wp:effectExtent l="0" t="0" r="0" b="4445"/>
              <wp:wrapNone/>
              <wp:docPr id="1" name="Zone de texte 1"/>
              <wp:cNvGraphicFramePr/>
              <a:graphic xmlns:a="http://schemas.openxmlformats.org/drawingml/2006/main">
                <a:graphicData uri="http://schemas.microsoft.com/office/word/2010/wordprocessingShape">
                  <wps:wsp>
                    <wps:cNvSpPr txBox="1"/>
                    <wps:spPr>
                      <a:xfrm>
                        <a:off x="0" y="0"/>
                        <a:ext cx="658623" cy="281305"/>
                      </a:xfrm>
                      <a:prstGeom prst="rect">
                        <a:avLst/>
                      </a:prstGeom>
                      <a:noFill/>
                      <a:ln w="6350">
                        <a:noFill/>
                      </a:ln>
                    </wps:spPr>
                    <wps:txbx>
                      <w:txbxContent>
                        <w:p w:rsidR="00935C1A" w:rsidRDefault="00935C1A"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1D3882">
                            <w:rPr>
                              <w:noProof/>
                            </w:rPr>
                            <w:t>2</w:t>
                          </w:r>
                          <w:r w:rsidRPr="009C1238">
                            <w:fldChar w:fldCharType="end"/>
                          </w:r>
                          <w:r>
                            <w:t xml:space="preserve"> </w:t>
                          </w:r>
                          <w:r w:rsidRPr="009C1238">
                            <w:rPr>
                              <w:color w:val="EF7D00"/>
                            </w:rPr>
                            <w:t>–</w:t>
                          </w:r>
                        </w:p>
                        <w:p w:rsidR="00935C1A" w:rsidRDefault="00935C1A" w:rsidP="00E67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12FA7" id="_x0000_t202" coordsize="21600,21600" o:spt="202" path="m,l,21600r21600,l21600,xe">
              <v:stroke joinstyle="miter"/>
              <v:path gradientshapeok="t" o:connecttype="rect"/>
            </v:shapetype>
            <v:shape id="Zone de texte 1" o:spid="_x0000_s1026" type="#_x0000_t202" style="position:absolute;left:0;text-align:left;margin-left:493.9pt;margin-top:3.45pt;width:51.85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" filled="f" stroked="f" strokeweight=".5pt">
              <v:textbox>
                <w:txbxContent>
                  <w:p w:rsidR="00935C1A" w:rsidRDefault="00935C1A"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1D3882">
                      <w:rPr>
                        <w:noProof/>
                      </w:rPr>
                      <w:t>2</w:t>
                    </w:r>
                    <w:r w:rsidRPr="009C1238">
                      <w:fldChar w:fldCharType="end"/>
                    </w:r>
                    <w:r>
                      <w:t xml:space="preserve"> </w:t>
                    </w:r>
                    <w:r w:rsidRPr="009C1238">
                      <w:rPr>
                        <w:color w:val="EF7D00"/>
                      </w:rPr>
                      <w:t>–</w:t>
                    </w:r>
                  </w:p>
                  <w:p w:rsidR="00935C1A" w:rsidRDefault="00935C1A" w:rsidP="00E67E88"/>
                </w:txbxContent>
              </v:textbox>
            </v:shape>
          </w:pict>
        </mc:Fallback>
      </mc:AlternateContent>
    </w:r>
    <w:r w:rsidR="002C0D88">
      <w:tab/>
    </w:r>
    <w:r w:rsidR="002C0D88" w:rsidRPr="00CA6329">
      <w:t xml:space="preserve">LEMER </w:t>
    </w:r>
    <w:r w:rsidR="002C0D88" w:rsidRPr="00CA6329">
      <w:rPr>
        <w:spacing w:val="6"/>
      </w:rPr>
      <w:t xml:space="preserve">PAX  </w:t>
    </w:r>
    <w:r w:rsidR="002C0D88" w:rsidRPr="00CA6329">
      <w:rPr>
        <w:color w:val="EF7D00"/>
      </w:rPr>
      <w:t xml:space="preserve">/  </w:t>
    </w:r>
    <w:r w:rsidR="002C0D88" w:rsidRPr="00CA6329">
      <w:rPr>
        <w:spacing w:val="6"/>
      </w:rPr>
      <w:t xml:space="preserve">SA  </w:t>
    </w:r>
    <w:r w:rsidR="002C0D88" w:rsidRPr="00CA6329">
      <w:t xml:space="preserve">AU  CAPITAL </w:t>
    </w:r>
    <w:r w:rsidR="002C0D88" w:rsidRPr="00CA6329">
      <w:rPr>
        <w:spacing w:val="6"/>
      </w:rPr>
      <w:t xml:space="preserve">DE  </w:t>
    </w:r>
    <w:r w:rsidR="002C0D88" w:rsidRPr="00CA6329">
      <w:rPr>
        <w:spacing w:val="8"/>
      </w:rPr>
      <w:t xml:space="preserve">350 000 </w:t>
    </w:r>
    <w:r w:rsidR="002C0D88" w:rsidRPr="00CA6329">
      <w:t xml:space="preserve">EUROS </w:t>
    </w:r>
    <w:r w:rsidR="002C0D88" w:rsidRPr="00CA6329">
      <w:rPr>
        <w:color w:val="EF7D00"/>
      </w:rPr>
      <w:t xml:space="preserve">/  </w:t>
    </w:r>
    <w:r w:rsidR="002C0D88" w:rsidRPr="00CA6329">
      <w:rPr>
        <w:spacing w:val="8"/>
      </w:rPr>
      <w:t xml:space="preserve">870 801 594 </w:t>
    </w:r>
    <w:r w:rsidR="002C0D88" w:rsidRPr="00CA6329">
      <w:rPr>
        <w:spacing w:val="7"/>
      </w:rPr>
      <w:t xml:space="preserve">RCS  </w:t>
    </w:r>
    <w:r w:rsidR="002C0D88" w:rsidRPr="00CA6329">
      <w:rPr>
        <w:spacing w:val="10"/>
      </w:rPr>
      <w:t xml:space="preserve">NANTES </w:t>
    </w:r>
    <w:r w:rsidR="002C0D88" w:rsidRPr="00CA6329">
      <w:rPr>
        <w:color w:val="EF7D00"/>
      </w:rPr>
      <w:t xml:space="preserve">/  </w:t>
    </w:r>
    <w:r w:rsidR="002C0D88" w:rsidRPr="00CA6329">
      <w:rPr>
        <w:spacing w:val="8"/>
      </w:rPr>
      <w:t xml:space="preserve">APE </w:t>
    </w:r>
    <w:r w:rsidR="002C0D88" w:rsidRPr="00CA6329">
      <w:t>3250  A</w:t>
    </w:r>
  </w:p>
  <w:p w:rsidR="00FE596A" w:rsidRPr="002C0D88" w:rsidRDefault="002C0D88" w:rsidP="008F21A3">
    <w:pPr>
      <w:pStyle w:val="Corpsdetexte"/>
    </w:pPr>
    <w:r w:rsidRPr="00CA6329">
      <w:rPr>
        <w:spacing w:val="9"/>
      </w:rPr>
      <w:t xml:space="preserve">POUR </w:t>
    </w:r>
    <w:r w:rsidRPr="00CA6329">
      <w:rPr>
        <w:spacing w:val="8"/>
      </w:rPr>
      <w:t xml:space="preserve">LES </w:t>
    </w:r>
    <w:r w:rsidRPr="00CA6329">
      <w:t xml:space="preserve">VENTES INTRACOMMUNAUTAIRES «  EXONÉRATION </w:t>
    </w:r>
    <w:r w:rsidRPr="00CA6329">
      <w:rPr>
        <w:spacing w:val="6"/>
      </w:rPr>
      <w:t xml:space="preserve">DE  </w:t>
    </w:r>
    <w:r w:rsidRPr="00CA6329">
      <w:rPr>
        <w:spacing w:val="8"/>
      </w:rPr>
      <w:t xml:space="preserve">TVA, </w:t>
    </w:r>
    <w:r w:rsidRPr="00CA6329">
      <w:rPr>
        <w:spacing w:val="7"/>
      </w:rPr>
      <w:t xml:space="preserve">ART </w:t>
    </w:r>
    <w:r w:rsidRPr="00CA6329">
      <w:rPr>
        <w:color w:val="EF7D00"/>
      </w:rPr>
      <w:t xml:space="preserve">/  </w:t>
    </w:r>
    <w:r w:rsidRPr="00CA6329">
      <w:rPr>
        <w:spacing w:val="8"/>
      </w:rPr>
      <w:t xml:space="preserve">262 TER-1 </w:t>
    </w:r>
    <w:r w:rsidRPr="00CA6329">
      <w:rPr>
        <w:spacing w:val="6"/>
      </w:rPr>
      <w:t xml:space="preserve">DU  </w:t>
    </w:r>
    <w:r w:rsidRPr="00CA6329">
      <w:rPr>
        <w:spacing w:val="8"/>
      </w:rPr>
      <w:t xml:space="preserve">CODE </w:t>
    </w:r>
    <w:r w:rsidRPr="00CA6329">
      <w:t xml:space="preserve">GÉNÉRAL </w:t>
    </w:r>
    <w:r w:rsidRPr="00CA6329">
      <w:rPr>
        <w:spacing w:val="8"/>
      </w:rPr>
      <w:t xml:space="preserve">DES IMPÔTS </w:t>
    </w:r>
    <w:r w:rsidRPr="00CA6329">
      <w:t xml:space="preserve">»  </w:t>
    </w:r>
    <w:r w:rsidRPr="00CA6329">
      <w:rPr>
        <w:color w:val="EF7D00"/>
      </w:rPr>
      <w:t xml:space="preserve">/  </w:t>
    </w:r>
    <w:r w:rsidRPr="00CA6329">
      <w:rPr>
        <w:spacing w:val="5"/>
      </w:rPr>
      <w:t xml:space="preserve">VAT </w:t>
    </w:r>
    <w:r w:rsidRPr="00CA6329">
      <w:t xml:space="preserve">:  </w:t>
    </w:r>
    <w:r w:rsidRPr="00CA6329">
      <w:rPr>
        <w:spacing w:val="6"/>
      </w:rPr>
      <w:t xml:space="preserve">FR  18  </w:t>
    </w:r>
    <w:r w:rsidRPr="00CA6329">
      <w:rPr>
        <w:spacing w:val="8"/>
      </w:rPr>
      <w:t>870 801 594</w:t>
    </w:r>
    <w:r w:rsidRPr="00CA6329">
      <w:rPr>
        <w:spacing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80" w:rsidRDefault="008F21A3" w:rsidP="00E67E88">
    <w:pPr>
      <w:rPr>
        <w:rFonts w:ascii="Source Sans Pro Black" w:eastAsia="Source Sans Pro Black" w:hAnsi="Source Sans Pro Black" w:cs="Source Sans Pro Black"/>
        <w:sz w:val="17"/>
        <w:szCs w:val="17"/>
      </w:rPr>
    </w:pPr>
    <w:r>
      <w:rPr>
        <w:noProof/>
        <w:lang w:eastAsia="fr-FR"/>
      </w:rPr>
      <mc:AlternateContent>
        <mc:Choice Requires="wps">
          <w:drawing>
            <wp:anchor distT="0" distB="0" distL="114300" distR="114300" simplePos="0" relativeHeight="251692032" behindDoc="0" locked="0" layoutInCell="1" allowOverlap="1" wp14:anchorId="54BA9C4F" wp14:editId="160B5DBD">
              <wp:simplePos x="0" y="0"/>
              <wp:positionH relativeFrom="column">
                <wp:posOffset>6259830</wp:posOffset>
              </wp:positionH>
              <wp:positionV relativeFrom="paragraph">
                <wp:posOffset>101014</wp:posOffset>
              </wp:positionV>
              <wp:extent cx="658623" cy="281305"/>
              <wp:effectExtent l="0" t="0" r="0" b="4445"/>
              <wp:wrapNone/>
              <wp:docPr id="12" name="Zone de texte 12"/>
              <wp:cNvGraphicFramePr/>
              <a:graphic xmlns:a="http://schemas.openxmlformats.org/drawingml/2006/main">
                <a:graphicData uri="http://schemas.microsoft.com/office/word/2010/wordprocessingShape">
                  <wps:wsp>
                    <wps:cNvSpPr txBox="1"/>
                    <wps:spPr>
                      <a:xfrm>
                        <a:off x="0" y="0"/>
                        <a:ext cx="658623" cy="281305"/>
                      </a:xfrm>
                      <a:prstGeom prst="rect">
                        <a:avLst/>
                      </a:prstGeom>
                      <a:noFill/>
                      <a:ln w="6350">
                        <a:noFill/>
                      </a:ln>
                    </wps:spPr>
                    <wps:txbx>
                      <w:txbxContent>
                        <w:p w:rsidR="001D3882" w:rsidRDefault="001D3882"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7F3AD7">
                            <w:rPr>
                              <w:noProof/>
                            </w:rPr>
                            <w:t>2</w:t>
                          </w:r>
                          <w:r w:rsidRPr="009C1238">
                            <w:fldChar w:fldCharType="end"/>
                          </w:r>
                          <w:r>
                            <w:t xml:space="preserve"> </w:t>
                          </w:r>
                          <w:r w:rsidRPr="009C1238">
                            <w:rPr>
                              <w:color w:val="EF7D00"/>
                            </w:rPr>
                            <w:t>–</w:t>
                          </w:r>
                        </w:p>
                        <w:p w:rsidR="001D3882" w:rsidRDefault="001D3882" w:rsidP="00E67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7" type="#_x0000_t202" style="position:absolute;left:0;text-align:left;margin-left:492.9pt;margin-top:7.95pt;width:51.85pt;height:2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" filled="f" stroked="f" strokeweight=".5pt">
              <v:textbox>
                <w:txbxContent>
                  <w:p w:rsidR="001D3882" w:rsidRDefault="001D3882" w:rsidP="00E67E88">
                    <w:pPr>
                      <w:pStyle w:val="Paragraphedeliste"/>
                    </w:pPr>
                    <w:r w:rsidRPr="009C1238">
                      <w:rPr>
                        <w:color w:val="EF7D00"/>
                      </w:rPr>
                      <w:t>–</w:t>
                    </w:r>
                    <w:r>
                      <w:t xml:space="preserve"> </w:t>
                    </w:r>
                    <w:r w:rsidRPr="009C1238">
                      <w:fldChar w:fldCharType="begin"/>
                    </w:r>
                    <w:r w:rsidRPr="009C1238">
                      <w:instrText>PAGE   \* MERGEFORMAT</w:instrText>
                    </w:r>
                    <w:r w:rsidRPr="009C1238">
                      <w:fldChar w:fldCharType="separate"/>
                    </w:r>
                    <w:r w:rsidR="007F3AD7">
                      <w:rPr>
                        <w:noProof/>
                      </w:rPr>
                      <w:t>2</w:t>
                    </w:r>
                    <w:r w:rsidRPr="009C1238">
                      <w:fldChar w:fldCharType="end"/>
                    </w:r>
                    <w:r>
                      <w:t xml:space="preserve"> </w:t>
                    </w:r>
                    <w:r w:rsidRPr="009C1238">
                      <w:rPr>
                        <w:color w:val="EF7D00"/>
                      </w:rPr>
                      <w:t>–</w:t>
                    </w:r>
                  </w:p>
                  <w:p w:rsidR="001D3882" w:rsidRDefault="001D3882" w:rsidP="00E67E88"/>
                </w:txbxContent>
              </v:textbox>
            </v:shape>
          </w:pict>
        </mc:Fallback>
      </mc:AlternateContent>
    </w:r>
  </w:p>
  <w:p w:rsidR="002C0D88" w:rsidRPr="008F21A3" w:rsidRDefault="002C0D88" w:rsidP="008F21A3">
    <w:pPr>
      <w:pStyle w:val="Corpsdetexte"/>
      <w:ind w:left="0"/>
      <w:jc w:val="center"/>
      <w:rPr>
        <w:sz w:val="12"/>
        <w:szCs w:val="12"/>
      </w:rPr>
    </w:pPr>
    <w:r w:rsidRPr="008F21A3">
      <w:rPr>
        <w:sz w:val="12"/>
        <w:szCs w:val="12"/>
      </w:rPr>
      <w:t xml:space="preserve">LEMER </w:t>
    </w:r>
    <w:r w:rsidRPr="008F21A3">
      <w:rPr>
        <w:spacing w:val="6"/>
        <w:sz w:val="12"/>
        <w:szCs w:val="12"/>
      </w:rPr>
      <w:t xml:space="preserve">PAX  </w:t>
    </w:r>
    <w:r w:rsidRPr="008F21A3">
      <w:rPr>
        <w:color w:val="EF7D00"/>
        <w:sz w:val="12"/>
        <w:szCs w:val="12"/>
      </w:rPr>
      <w:t xml:space="preserve">/  </w:t>
    </w:r>
    <w:r w:rsidRPr="008F21A3">
      <w:rPr>
        <w:spacing w:val="6"/>
        <w:sz w:val="12"/>
        <w:szCs w:val="12"/>
      </w:rPr>
      <w:t>SA</w:t>
    </w:r>
    <w:r w:rsidR="00C560A6">
      <w:rPr>
        <w:spacing w:val="6"/>
        <w:sz w:val="12"/>
        <w:szCs w:val="12"/>
      </w:rPr>
      <w:t>S</w:t>
    </w:r>
    <w:r w:rsidRPr="008F21A3">
      <w:rPr>
        <w:spacing w:val="6"/>
        <w:sz w:val="12"/>
        <w:szCs w:val="12"/>
      </w:rPr>
      <w:t xml:space="preserve">  </w:t>
    </w:r>
    <w:r w:rsidRPr="008F21A3">
      <w:rPr>
        <w:sz w:val="12"/>
        <w:szCs w:val="12"/>
      </w:rPr>
      <w:t xml:space="preserve">AU  CAPITAL </w:t>
    </w:r>
    <w:r w:rsidRPr="008F21A3">
      <w:rPr>
        <w:spacing w:val="6"/>
        <w:sz w:val="12"/>
        <w:szCs w:val="12"/>
      </w:rPr>
      <w:t xml:space="preserve">DE  </w:t>
    </w:r>
    <w:r w:rsidRPr="008F21A3">
      <w:rPr>
        <w:spacing w:val="8"/>
        <w:sz w:val="12"/>
        <w:szCs w:val="12"/>
      </w:rPr>
      <w:t xml:space="preserve">350 000 </w:t>
    </w:r>
    <w:r w:rsidRPr="008F21A3">
      <w:rPr>
        <w:sz w:val="12"/>
        <w:szCs w:val="12"/>
      </w:rPr>
      <w:t xml:space="preserve">EUROS </w:t>
    </w:r>
    <w:r w:rsidRPr="008F21A3">
      <w:rPr>
        <w:color w:val="EF7D00"/>
        <w:sz w:val="12"/>
        <w:szCs w:val="12"/>
      </w:rPr>
      <w:t xml:space="preserve">/  </w:t>
    </w:r>
    <w:r w:rsidRPr="008F21A3">
      <w:rPr>
        <w:spacing w:val="8"/>
        <w:sz w:val="12"/>
        <w:szCs w:val="12"/>
      </w:rPr>
      <w:t xml:space="preserve">870 801 594 </w:t>
    </w:r>
    <w:r w:rsidRPr="008F21A3">
      <w:rPr>
        <w:spacing w:val="7"/>
        <w:sz w:val="12"/>
        <w:szCs w:val="12"/>
      </w:rPr>
      <w:t xml:space="preserve">RCS  </w:t>
    </w:r>
    <w:r w:rsidRPr="008F21A3">
      <w:rPr>
        <w:spacing w:val="10"/>
        <w:sz w:val="12"/>
        <w:szCs w:val="12"/>
      </w:rPr>
      <w:t xml:space="preserve">NANTES </w:t>
    </w:r>
    <w:r w:rsidRPr="008F21A3">
      <w:rPr>
        <w:color w:val="EF7D00"/>
        <w:sz w:val="12"/>
        <w:szCs w:val="12"/>
      </w:rPr>
      <w:t xml:space="preserve">/  </w:t>
    </w:r>
    <w:r w:rsidRPr="008F21A3">
      <w:rPr>
        <w:spacing w:val="8"/>
        <w:sz w:val="12"/>
        <w:szCs w:val="12"/>
      </w:rPr>
      <w:t xml:space="preserve">APE </w:t>
    </w:r>
    <w:r w:rsidRPr="008F21A3">
      <w:rPr>
        <w:sz w:val="12"/>
        <w:szCs w:val="12"/>
      </w:rPr>
      <w:t>3250  A</w:t>
    </w:r>
  </w:p>
  <w:p w:rsidR="00F40A80" w:rsidRDefault="002C0D88" w:rsidP="008F21A3">
    <w:pPr>
      <w:pStyle w:val="Corpsdetexte"/>
      <w:ind w:left="0"/>
      <w:jc w:val="center"/>
      <w:rPr>
        <w:spacing w:val="8"/>
        <w:sz w:val="12"/>
        <w:szCs w:val="12"/>
      </w:rPr>
    </w:pPr>
    <w:r w:rsidRPr="008F21A3">
      <w:rPr>
        <w:spacing w:val="9"/>
        <w:sz w:val="12"/>
        <w:szCs w:val="12"/>
      </w:rPr>
      <w:t xml:space="preserve">POUR </w:t>
    </w:r>
    <w:r w:rsidRPr="008F21A3">
      <w:rPr>
        <w:spacing w:val="8"/>
        <w:sz w:val="12"/>
        <w:szCs w:val="12"/>
      </w:rPr>
      <w:t xml:space="preserve">LES </w:t>
    </w:r>
    <w:r w:rsidRPr="008F21A3">
      <w:rPr>
        <w:sz w:val="12"/>
        <w:szCs w:val="12"/>
      </w:rPr>
      <w:t xml:space="preserve">VENTES INTRACOMMUNAUTAIRES «  EXONÉRATION </w:t>
    </w:r>
    <w:r w:rsidRPr="008F21A3">
      <w:rPr>
        <w:spacing w:val="6"/>
        <w:sz w:val="12"/>
        <w:szCs w:val="12"/>
      </w:rPr>
      <w:t xml:space="preserve">DE  </w:t>
    </w:r>
    <w:r w:rsidRPr="008F21A3">
      <w:rPr>
        <w:spacing w:val="8"/>
        <w:sz w:val="12"/>
        <w:szCs w:val="12"/>
      </w:rPr>
      <w:t xml:space="preserve">TVA, </w:t>
    </w:r>
    <w:r w:rsidRPr="008F21A3">
      <w:rPr>
        <w:spacing w:val="7"/>
        <w:sz w:val="12"/>
        <w:szCs w:val="12"/>
      </w:rPr>
      <w:t xml:space="preserve">ART </w:t>
    </w:r>
    <w:r w:rsidRPr="008F21A3">
      <w:rPr>
        <w:color w:val="EF7D00"/>
        <w:sz w:val="12"/>
        <w:szCs w:val="12"/>
      </w:rPr>
      <w:t xml:space="preserve">/  </w:t>
    </w:r>
    <w:r w:rsidRPr="008F21A3">
      <w:rPr>
        <w:spacing w:val="8"/>
        <w:sz w:val="12"/>
        <w:szCs w:val="12"/>
      </w:rPr>
      <w:t xml:space="preserve">262 TER-1 </w:t>
    </w:r>
    <w:r w:rsidRPr="008F21A3">
      <w:rPr>
        <w:spacing w:val="6"/>
        <w:sz w:val="12"/>
        <w:szCs w:val="12"/>
      </w:rPr>
      <w:t xml:space="preserve">DU  </w:t>
    </w:r>
    <w:r w:rsidRPr="008F21A3">
      <w:rPr>
        <w:spacing w:val="8"/>
        <w:sz w:val="12"/>
        <w:szCs w:val="12"/>
      </w:rPr>
      <w:t xml:space="preserve">CODE </w:t>
    </w:r>
    <w:r w:rsidRPr="008F21A3">
      <w:rPr>
        <w:sz w:val="12"/>
        <w:szCs w:val="12"/>
      </w:rPr>
      <w:t xml:space="preserve">GÉNÉRAL </w:t>
    </w:r>
    <w:r w:rsidRPr="008F21A3">
      <w:rPr>
        <w:spacing w:val="8"/>
        <w:sz w:val="12"/>
        <w:szCs w:val="12"/>
      </w:rPr>
      <w:t xml:space="preserve">DES IMPÔTS </w:t>
    </w:r>
    <w:r w:rsidRPr="008F21A3">
      <w:rPr>
        <w:sz w:val="12"/>
        <w:szCs w:val="12"/>
      </w:rPr>
      <w:t xml:space="preserve">»  </w:t>
    </w:r>
    <w:r w:rsidRPr="008F21A3">
      <w:rPr>
        <w:color w:val="EF7D00"/>
        <w:sz w:val="12"/>
        <w:szCs w:val="12"/>
      </w:rPr>
      <w:t xml:space="preserve">/  </w:t>
    </w:r>
    <w:r w:rsidRPr="008F21A3">
      <w:rPr>
        <w:spacing w:val="5"/>
        <w:sz w:val="12"/>
        <w:szCs w:val="12"/>
      </w:rPr>
      <w:t xml:space="preserve">VAT </w:t>
    </w:r>
    <w:r w:rsidRPr="008F21A3">
      <w:rPr>
        <w:sz w:val="12"/>
        <w:szCs w:val="12"/>
      </w:rPr>
      <w:t xml:space="preserve">:  </w:t>
    </w:r>
    <w:r w:rsidRPr="008F21A3">
      <w:rPr>
        <w:spacing w:val="6"/>
        <w:sz w:val="12"/>
        <w:szCs w:val="12"/>
      </w:rPr>
      <w:t xml:space="preserve">FR  18  </w:t>
    </w:r>
    <w:r w:rsidRPr="008F21A3">
      <w:rPr>
        <w:spacing w:val="8"/>
        <w:sz w:val="12"/>
        <w:szCs w:val="12"/>
      </w:rPr>
      <w:t>870 801</w:t>
    </w:r>
    <w:r w:rsidR="00207B4A">
      <w:rPr>
        <w:spacing w:val="8"/>
        <w:sz w:val="12"/>
        <w:szCs w:val="12"/>
      </w:rPr>
      <w:t> </w:t>
    </w:r>
    <w:r w:rsidRPr="008F21A3">
      <w:rPr>
        <w:spacing w:val="8"/>
        <w:sz w:val="12"/>
        <w:szCs w:val="12"/>
      </w:rPr>
      <w:t>594</w:t>
    </w:r>
  </w:p>
  <w:p w:rsidR="00207B4A" w:rsidRPr="008F21A3" w:rsidRDefault="00207B4A" w:rsidP="008F21A3">
    <w:pPr>
      <w:pStyle w:val="Corpsdetexte"/>
      <w:ind w:left="0"/>
      <w:jc w:val="cen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88" w:rsidRPr="008F21A3" w:rsidRDefault="002C0D88" w:rsidP="008F21A3">
    <w:pPr>
      <w:pStyle w:val="Corpsdetexte"/>
      <w:ind w:left="-709" w:right="-737"/>
      <w:jc w:val="center"/>
      <w:rPr>
        <w:sz w:val="12"/>
        <w:szCs w:val="12"/>
      </w:rPr>
    </w:pPr>
    <w:r w:rsidRPr="008F21A3">
      <w:rPr>
        <w:sz w:val="12"/>
        <w:szCs w:val="12"/>
      </w:rPr>
      <w:t xml:space="preserve">LEMER </w:t>
    </w:r>
    <w:r w:rsidRPr="008F21A3">
      <w:rPr>
        <w:spacing w:val="6"/>
        <w:sz w:val="12"/>
        <w:szCs w:val="12"/>
      </w:rPr>
      <w:t xml:space="preserve">PAX  </w:t>
    </w:r>
    <w:r w:rsidRPr="008F21A3">
      <w:rPr>
        <w:color w:val="EF7D00"/>
        <w:sz w:val="12"/>
        <w:szCs w:val="12"/>
      </w:rPr>
      <w:t xml:space="preserve">/  </w:t>
    </w:r>
    <w:r w:rsidR="008F21A3">
      <w:rPr>
        <w:spacing w:val="6"/>
        <w:sz w:val="12"/>
        <w:szCs w:val="12"/>
      </w:rPr>
      <w:t>SAS</w:t>
    </w:r>
    <w:r w:rsidRPr="008F21A3">
      <w:rPr>
        <w:spacing w:val="6"/>
        <w:sz w:val="12"/>
        <w:szCs w:val="12"/>
      </w:rPr>
      <w:t xml:space="preserve"> </w:t>
    </w:r>
    <w:r w:rsidRPr="008F21A3">
      <w:rPr>
        <w:sz w:val="12"/>
        <w:szCs w:val="12"/>
      </w:rPr>
      <w:t xml:space="preserve">AU  CAPITAL </w:t>
    </w:r>
    <w:r w:rsidRPr="008F21A3">
      <w:rPr>
        <w:spacing w:val="6"/>
        <w:sz w:val="12"/>
        <w:szCs w:val="12"/>
      </w:rPr>
      <w:t xml:space="preserve">DE  </w:t>
    </w:r>
    <w:r w:rsidRPr="008F21A3">
      <w:rPr>
        <w:spacing w:val="8"/>
        <w:sz w:val="12"/>
        <w:szCs w:val="12"/>
      </w:rPr>
      <w:t xml:space="preserve">350 000 </w:t>
    </w:r>
    <w:r w:rsidRPr="008F21A3">
      <w:rPr>
        <w:sz w:val="12"/>
        <w:szCs w:val="12"/>
      </w:rPr>
      <w:t xml:space="preserve">EUROS </w:t>
    </w:r>
    <w:r w:rsidRPr="008F21A3">
      <w:rPr>
        <w:color w:val="EF7D00"/>
        <w:sz w:val="12"/>
        <w:szCs w:val="12"/>
      </w:rPr>
      <w:t xml:space="preserve">/  </w:t>
    </w:r>
    <w:r w:rsidRPr="008F21A3">
      <w:rPr>
        <w:spacing w:val="8"/>
        <w:sz w:val="12"/>
        <w:szCs w:val="12"/>
      </w:rPr>
      <w:t xml:space="preserve">870 801 594 </w:t>
    </w:r>
    <w:r w:rsidRPr="008F21A3">
      <w:rPr>
        <w:spacing w:val="7"/>
        <w:sz w:val="12"/>
        <w:szCs w:val="12"/>
      </w:rPr>
      <w:t xml:space="preserve">RCS  </w:t>
    </w:r>
    <w:r w:rsidRPr="008F21A3">
      <w:rPr>
        <w:spacing w:val="10"/>
        <w:sz w:val="12"/>
        <w:szCs w:val="12"/>
      </w:rPr>
      <w:t xml:space="preserve">NANTES </w:t>
    </w:r>
    <w:r w:rsidRPr="008F21A3">
      <w:rPr>
        <w:color w:val="EF7D00"/>
        <w:sz w:val="12"/>
        <w:szCs w:val="12"/>
      </w:rPr>
      <w:t xml:space="preserve">/  </w:t>
    </w:r>
    <w:r w:rsidRPr="008F21A3">
      <w:rPr>
        <w:spacing w:val="8"/>
        <w:sz w:val="12"/>
        <w:szCs w:val="12"/>
      </w:rPr>
      <w:t xml:space="preserve">APE </w:t>
    </w:r>
    <w:r w:rsidRPr="008F21A3">
      <w:rPr>
        <w:sz w:val="12"/>
        <w:szCs w:val="12"/>
      </w:rPr>
      <w:t>3250  A</w:t>
    </w:r>
  </w:p>
  <w:p w:rsidR="00CA6329" w:rsidRDefault="002C0D88" w:rsidP="008F21A3">
    <w:pPr>
      <w:pStyle w:val="Corpsdetexte"/>
      <w:ind w:left="-709" w:right="-737"/>
      <w:jc w:val="center"/>
      <w:rPr>
        <w:spacing w:val="8"/>
        <w:sz w:val="12"/>
        <w:szCs w:val="12"/>
      </w:rPr>
    </w:pPr>
    <w:r w:rsidRPr="008F21A3">
      <w:rPr>
        <w:spacing w:val="9"/>
        <w:sz w:val="12"/>
        <w:szCs w:val="12"/>
      </w:rPr>
      <w:t xml:space="preserve">POUR </w:t>
    </w:r>
    <w:r w:rsidRPr="008F21A3">
      <w:rPr>
        <w:spacing w:val="8"/>
        <w:sz w:val="12"/>
        <w:szCs w:val="12"/>
      </w:rPr>
      <w:t xml:space="preserve">LES </w:t>
    </w:r>
    <w:r w:rsidRPr="008F21A3">
      <w:rPr>
        <w:sz w:val="12"/>
        <w:szCs w:val="12"/>
      </w:rPr>
      <w:t xml:space="preserve">VENTES INTRACOMMUNAUTAIRES «  EXONÉRATION </w:t>
    </w:r>
    <w:r w:rsidRPr="008F21A3">
      <w:rPr>
        <w:spacing w:val="6"/>
        <w:sz w:val="12"/>
        <w:szCs w:val="12"/>
      </w:rPr>
      <w:t xml:space="preserve">DE  </w:t>
    </w:r>
    <w:r w:rsidRPr="008F21A3">
      <w:rPr>
        <w:spacing w:val="8"/>
        <w:sz w:val="12"/>
        <w:szCs w:val="12"/>
      </w:rPr>
      <w:t xml:space="preserve">TVA, </w:t>
    </w:r>
    <w:r w:rsidRPr="008F21A3">
      <w:rPr>
        <w:spacing w:val="7"/>
        <w:sz w:val="12"/>
        <w:szCs w:val="12"/>
      </w:rPr>
      <w:t xml:space="preserve">ART </w:t>
    </w:r>
    <w:r w:rsidRPr="008F21A3">
      <w:rPr>
        <w:color w:val="EF7D00"/>
        <w:sz w:val="12"/>
        <w:szCs w:val="12"/>
      </w:rPr>
      <w:t xml:space="preserve">/  </w:t>
    </w:r>
    <w:r w:rsidRPr="008F21A3">
      <w:rPr>
        <w:spacing w:val="8"/>
        <w:sz w:val="12"/>
        <w:szCs w:val="12"/>
      </w:rPr>
      <w:t xml:space="preserve">262 TER-1 </w:t>
    </w:r>
    <w:r w:rsidRPr="008F21A3">
      <w:rPr>
        <w:spacing w:val="6"/>
        <w:sz w:val="12"/>
        <w:szCs w:val="12"/>
      </w:rPr>
      <w:t xml:space="preserve">DU  </w:t>
    </w:r>
    <w:r w:rsidRPr="008F21A3">
      <w:rPr>
        <w:spacing w:val="8"/>
        <w:sz w:val="12"/>
        <w:szCs w:val="12"/>
      </w:rPr>
      <w:t xml:space="preserve">CODE </w:t>
    </w:r>
    <w:r w:rsidRPr="008F21A3">
      <w:rPr>
        <w:sz w:val="12"/>
        <w:szCs w:val="12"/>
      </w:rPr>
      <w:t xml:space="preserve">GÉNÉRAL </w:t>
    </w:r>
    <w:r w:rsidRPr="008F21A3">
      <w:rPr>
        <w:spacing w:val="8"/>
        <w:sz w:val="12"/>
        <w:szCs w:val="12"/>
      </w:rPr>
      <w:t xml:space="preserve">DES IMPÔTS </w:t>
    </w:r>
    <w:r w:rsidRPr="008F21A3">
      <w:rPr>
        <w:sz w:val="12"/>
        <w:szCs w:val="12"/>
      </w:rPr>
      <w:t xml:space="preserve">»  </w:t>
    </w:r>
    <w:r w:rsidRPr="008F21A3">
      <w:rPr>
        <w:color w:val="EF7D00"/>
        <w:sz w:val="12"/>
        <w:szCs w:val="12"/>
      </w:rPr>
      <w:t xml:space="preserve">/  </w:t>
    </w:r>
    <w:r w:rsidRPr="008F21A3">
      <w:rPr>
        <w:spacing w:val="5"/>
        <w:sz w:val="12"/>
        <w:szCs w:val="12"/>
      </w:rPr>
      <w:t xml:space="preserve">VAT </w:t>
    </w:r>
    <w:r w:rsidRPr="008F21A3">
      <w:rPr>
        <w:sz w:val="12"/>
        <w:szCs w:val="12"/>
      </w:rPr>
      <w:t xml:space="preserve">:  </w:t>
    </w:r>
    <w:r w:rsidRPr="008F21A3">
      <w:rPr>
        <w:spacing w:val="6"/>
        <w:sz w:val="12"/>
        <w:szCs w:val="12"/>
      </w:rPr>
      <w:t xml:space="preserve">FR  18  </w:t>
    </w:r>
    <w:r w:rsidRPr="008F21A3">
      <w:rPr>
        <w:spacing w:val="8"/>
        <w:sz w:val="12"/>
        <w:szCs w:val="12"/>
      </w:rPr>
      <w:t>870 801</w:t>
    </w:r>
    <w:r w:rsidR="00207B4A">
      <w:rPr>
        <w:spacing w:val="8"/>
        <w:sz w:val="12"/>
        <w:szCs w:val="12"/>
      </w:rPr>
      <w:t> </w:t>
    </w:r>
    <w:r w:rsidRPr="008F21A3">
      <w:rPr>
        <w:spacing w:val="8"/>
        <w:sz w:val="12"/>
        <w:szCs w:val="12"/>
      </w:rPr>
      <w:t>594</w:t>
    </w:r>
  </w:p>
  <w:p w:rsidR="00207B4A" w:rsidRPr="008F21A3" w:rsidRDefault="00207B4A" w:rsidP="008F21A3">
    <w:pPr>
      <w:pStyle w:val="Corpsdetexte"/>
      <w:ind w:left="-709" w:right="-737"/>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41" w:rsidRDefault="00155D41" w:rsidP="00E67E88">
      <w:r>
        <w:separator/>
      </w:r>
    </w:p>
  </w:footnote>
  <w:footnote w:type="continuationSeparator" w:id="0">
    <w:p w:rsidR="00155D41" w:rsidRDefault="00155D41" w:rsidP="00E6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6A" w:rsidRDefault="00AB4AF7" w:rsidP="00E67E88">
    <w:pPr>
      <w:pStyle w:val="En-tte"/>
    </w:pPr>
    <w:r>
      <w:rPr>
        <w:noProof/>
        <w:lang w:eastAsia="fr-FR"/>
      </w:rPr>
      <mc:AlternateContent>
        <mc:Choice Requires="wpg">
          <w:drawing>
            <wp:anchor distT="0" distB="0" distL="114300" distR="114300" simplePos="0" relativeHeight="251679744" behindDoc="1" locked="0" layoutInCell="1" allowOverlap="1" wp14:anchorId="2DB2DC85" wp14:editId="3C11676C">
              <wp:simplePos x="0" y="0"/>
              <wp:positionH relativeFrom="page">
                <wp:posOffset>7038340</wp:posOffset>
              </wp:positionH>
              <wp:positionV relativeFrom="paragraph">
                <wp:posOffset>-260985</wp:posOffset>
              </wp:positionV>
              <wp:extent cx="669290" cy="675005"/>
              <wp:effectExtent l="0" t="0" r="16510" b="1079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5005"/>
                        <a:chOff x="6501" y="-706"/>
                        <a:chExt cx="1054" cy="1063"/>
                      </a:xfrm>
                    </wpg:grpSpPr>
                    <wps:wsp>
                      <wps:cNvPr id="3" name="Freeform 91"/>
                      <wps:cNvSpPr>
                        <a:spLocks/>
                      </wps:cNvSpPr>
                      <wps:spPr bwMode="auto">
                        <a:xfrm>
                          <a:off x="6501" y="-706"/>
                          <a:ext cx="1054" cy="1063"/>
                        </a:xfrm>
                        <a:custGeom>
                          <a:avLst/>
                          <a:gdLst>
                            <a:gd name="T0" fmla="+- 0 6501 6501"/>
                            <a:gd name="T1" fmla="*/ T0 w 1054"/>
                            <a:gd name="T2" fmla="+- 0 356 -706"/>
                            <a:gd name="T3" fmla="*/ 356 h 1063"/>
                            <a:gd name="T4" fmla="+- 0 7554 6501"/>
                            <a:gd name="T5" fmla="*/ T4 w 1054"/>
                            <a:gd name="T6" fmla="+- 0 -706 -706"/>
                            <a:gd name="T7" fmla="*/ -706 h 1063"/>
                          </a:gdLst>
                          <a:ahLst/>
                          <a:cxnLst>
                            <a:cxn ang="0">
                              <a:pos x="T1" y="T3"/>
                            </a:cxn>
                            <a:cxn ang="0">
                              <a:pos x="T5" y="T7"/>
                            </a:cxn>
                          </a:cxnLst>
                          <a:rect l="0" t="0" r="r" b="b"/>
                          <a:pathLst>
                            <a:path w="1054" h="1063">
                              <a:moveTo>
                                <a:pt x="0" y="1062"/>
                              </a:moveTo>
                              <a:lnTo>
                                <a:pt x="1053"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3D1BB6" id="Group 90" o:spid="_x0000_s1026" style="position:absolute;margin-left:554.2pt;margin-top:-20.55pt;width:52.7pt;height:53.15pt;z-index:-251636736;mso-position-horizontal-relative:page" coordorigin="6501,-706" coordsize="1054,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">
              <v:shape id="Freeform 91" o:spid="_x0000_s1027" style="position:absolute;left:6501;top:-706;width:1054;height:1063;visibility:visible;mso-wrap-style:square;v-text-anchor:top" coordsize="105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kcMA&#10;AADaAAAADwAAAGRycy9kb3ducmV2LnhtbESP3WoCMRSE7wu+QzhC72r2B2q7GqUUSqULgrYPcNgc&#10;98fNyZKkuvv2TUHwcpiZb5j1djS9uJDzrWUF6SIBQVxZ3XKt4Of74+kFhA/IGnvLpGAiD9vN7GGN&#10;hbZXPtDlGGoRIewLVNCEMBRS+qohg35hB+LonawzGKJ0tdQOrxFuepklybM02HJcaHCg94aq8/HX&#10;KCiX2Y5f9+3XlH12Lg15V55dp9TjfHxbgQg0hnv41t5pBTn8X4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kcMAAADaAAAADwAAAAAAAAAAAAAAAACYAgAAZHJzL2Rv&#10;d25yZXYueG1sUEsFBgAAAAAEAAQA9QAAAIgDAAAAAA==&#10;" path="m,1062l1053,e" filled="f" strokecolor="#ef7d00" strokeweight=".5pt">
                <v:path arrowok="t" o:connecttype="custom" o:connectlocs="0,356;1053,-706" o:connectangles="0,0"/>
              </v:shape>
              <w10:wrap anchorx="page"/>
            </v:group>
          </w:pict>
        </mc:Fallback>
      </mc:AlternateContent>
    </w:r>
  </w:p>
  <w:p w:rsidR="00252A1E" w:rsidRPr="00FE596A" w:rsidRDefault="00451C17" w:rsidP="00E67E88">
    <w:pPr>
      <w:pStyle w:val="En-tte"/>
    </w:pPr>
    <w:r>
      <w:rPr>
        <w:noProof/>
        <w:lang w:eastAsia="fr-FR"/>
      </w:rPr>
      <w:drawing>
        <wp:inline distT="0" distB="0" distL="0" distR="0" wp14:anchorId="78E2B6F4" wp14:editId="124FCC6C">
          <wp:extent cx="2446317" cy="493866"/>
          <wp:effectExtent l="0" t="0" r="0" b="1905"/>
          <wp:docPr id="4" name="Image 4" descr="Z:\Evolve\evolve clients\LEMER PAX\01_IDENTITE\CREA\LemerPax_LogoValidé\LemerPax_Logo\Max\LemerPax_LogoMax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olve\evolve clients\LEMER PAX\01_IDENTITE\CREA\LemerPax_LogoValidé\LemerPax_Logo\Max\LemerPax_LogoMax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773" cy="50566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17" w:rsidRDefault="00451C17" w:rsidP="00E67E88">
    <w:pPr>
      <w:pStyle w:val="En-tte"/>
    </w:pPr>
    <w:r>
      <w:rPr>
        <w:noProof/>
        <w:lang w:eastAsia="fr-FR"/>
      </w:rPr>
      <mc:AlternateContent>
        <mc:Choice Requires="wpg">
          <w:drawing>
            <wp:anchor distT="0" distB="0" distL="114300" distR="114300" simplePos="0" relativeHeight="251687936" behindDoc="1" locked="0" layoutInCell="1" allowOverlap="1" wp14:anchorId="1C0124DD" wp14:editId="72EFFFFC">
              <wp:simplePos x="0" y="0"/>
              <wp:positionH relativeFrom="page">
                <wp:posOffset>7038340</wp:posOffset>
              </wp:positionH>
              <wp:positionV relativeFrom="paragraph">
                <wp:posOffset>-260985</wp:posOffset>
              </wp:positionV>
              <wp:extent cx="669290" cy="675005"/>
              <wp:effectExtent l="0" t="0" r="16510" b="10795"/>
              <wp:wrapNone/>
              <wp:docPr id="1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5005"/>
                        <a:chOff x="6501" y="-706"/>
                        <a:chExt cx="1054" cy="1063"/>
                      </a:xfrm>
                    </wpg:grpSpPr>
                    <wps:wsp>
                      <wps:cNvPr id="13" name="Freeform 91"/>
                      <wps:cNvSpPr>
                        <a:spLocks/>
                      </wps:cNvSpPr>
                      <wps:spPr bwMode="auto">
                        <a:xfrm>
                          <a:off x="6501" y="-706"/>
                          <a:ext cx="1054" cy="1063"/>
                        </a:xfrm>
                        <a:custGeom>
                          <a:avLst/>
                          <a:gdLst>
                            <a:gd name="T0" fmla="+- 0 6501 6501"/>
                            <a:gd name="T1" fmla="*/ T0 w 1054"/>
                            <a:gd name="T2" fmla="+- 0 356 -706"/>
                            <a:gd name="T3" fmla="*/ 356 h 1063"/>
                            <a:gd name="T4" fmla="+- 0 7554 6501"/>
                            <a:gd name="T5" fmla="*/ T4 w 1054"/>
                            <a:gd name="T6" fmla="+- 0 -706 -706"/>
                            <a:gd name="T7" fmla="*/ -706 h 1063"/>
                          </a:gdLst>
                          <a:ahLst/>
                          <a:cxnLst>
                            <a:cxn ang="0">
                              <a:pos x="T1" y="T3"/>
                            </a:cxn>
                            <a:cxn ang="0">
                              <a:pos x="T5" y="T7"/>
                            </a:cxn>
                          </a:cxnLst>
                          <a:rect l="0" t="0" r="r" b="b"/>
                          <a:pathLst>
                            <a:path w="1054" h="1063">
                              <a:moveTo>
                                <a:pt x="0" y="1062"/>
                              </a:moveTo>
                              <a:lnTo>
                                <a:pt x="1053"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804D62" id="Group 90" o:spid="_x0000_s1026" style="position:absolute;margin-left:554.2pt;margin-top:-20.55pt;width:52.7pt;height:53.15pt;z-index:-251628544;mso-position-horizontal-relative:page" coordorigin="6501,-706" coordsize="1054,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">
              <v:shape id="Freeform 91" o:spid="_x0000_s1027" style="position:absolute;left:6501;top:-706;width:1054;height:1063;visibility:visible;mso-wrap-style:square;v-text-anchor:top" coordsize="105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TS8EA&#10;AADbAAAADwAAAGRycy9kb3ducmV2LnhtbERP22oCMRB9L/gPYYS+1ewFarsapRRKpQuCth8wbMa9&#10;uJksSaq7f98UBN/mcK6z3o6mFxdyvrWsIF0kIIgrq1uuFfx8fzy9gPABWWNvmRRM5GG7mT2ssdD2&#10;yge6HEMtYgj7AhU0IQyFlL5qyKBf2IE4cifrDIYIXS21w2sMN73MkuRZGmw5NjQ40HtD1fn4axSU&#10;y2zHr/v2a8o+O5eGvCvPrlPqcT6+rUAEGsNdfHPvdJyfw/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00vBAAAA2wAAAA8AAAAAAAAAAAAAAAAAmAIAAGRycy9kb3du&#10;cmV2LnhtbFBLBQYAAAAABAAEAPUAAACGAwAAAAA=&#10;" path="m,1062l1053,e" filled="f" strokecolor="#ef7d00" strokeweight=".5pt">
                <v:path arrowok="t" o:connecttype="custom" o:connectlocs="0,356;1053,-706" o:connectangles="0,0"/>
              </v:shape>
              <w10:wrap anchorx="page"/>
            </v:group>
          </w:pict>
        </mc:Fallback>
      </mc:AlternateContent>
    </w:r>
  </w:p>
  <w:p w:rsidR="00DB59CD" w:rsidRPr="00451C17" w:rsidRDefault="00451C17" w:rsidP="00C560A6">
    <w:pPr>
      <w:pStyle w:val="En-tte"/>
      <w:spacing w:after="360"/>
    </w:pPr>
    <w:r>
      <w:rPr>
        <w:noProof/>
        <w:lang w:eastAsia="fr-FR"/>
      </w:rPr>
      <w:drawing>
        <wp:inline distT="0" distB="0" distL="0" distR="0" wp14:anchorId="7C3C4E3F" wp14:editId="3092AFB6">
          <wp:extent cx="2446317" cy="493866"/>
          <wp:effectExtent l="0" t="0" r="0" b="1905"/>
          <wp:docPr id="6" name="Image 6" descr="Z:\Evolve\evolve clients\LEMER PAX\01_IDENTITE\CREA\LemerPax_LogoValidé\LemerPax_Logo\Max\LemerPax_LogoMax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olve\evolve clients\LEMER PAX\01_IDENTITE\CREA\LemerPax_LogoValidé\LemerPax_Logo\Max\LemerPax_LogoMax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773" cy="505667"/>
                  </a:xfrm>
                  <a:prstGeom prst="rect">
                    <a:avLst/>
                  </a:prstGeom>
                  <a:noFill/>
                  <a:ln>
                    <a:noFill/>
                  </a:ln>
                </pic:spPr>
              </pic:pic>
            </a:graphicData>
          </a:graphic>
        </wp:inline>
      </w:drawing>
    </w:r>
    <w:r w:rsidR="00DB59CD" w:rsidRPr="00DB59CD">
      <w:rPr>
        <w:rStyle w:val="CorpsdetexteCar"/>
        <w:color w:val="FFFFFF" w:themeColor="background1"/>
      </w:rPr>
      <w:t>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F8" w:rsidRPr="008F21A3" w:rsidRDefault="00A26EF8" w:rsidP="008F21A3">
    <w:pPr>
      <w:pStyle w:val="Corpsdetexte"/>
      <w:rPr>
        <w:rFonts w:ascii="Times New Roman" w:hAnsi="Times New Roman" w:cs="Times New Roman"/>
        <w:sz w:val="20"/>
        <w:szCs w:val="20"/>
      </w:rPr>
    </w:pPr>
  </w:p>
  <w:p w:rsidR="00A26EF8" w:rsidRPr="008F21A3" w:rsidRDefault="00A26EF8" w:rsidP="008F21A3">
    <w:pPr>
      <w:pStyle w:val="Corpsdetexte"/>
      <w:rPr>
        <w:rFonts w:ascii="Times New Roman" w:hAnsi="Times New Roman" w:cs="Times New Roman"/>
        <w:sz w:val="20"/>
        <w:szCs w:val="20"/>
      </w:rPr>
    </w:pPr>
  </w:p>
  <w:p w:rsidR="00744B07" w:rsidRPr="008F21A3" w:rsidRDefault="00A26EF8" w:rsidP="008F21A3">
    <w:pPr>
      <w:pStyle w:val="Corpsdetexte"/>
    </w:pPr>
    <w:r w:rsidRPr="008F21A3">
      <w:rPr>
        <w:noProof/>
        <w:lang w:eastAsia="fr-FR"/>
      </w:rPr>
      <mc:AlternateContent>
        <mc:Choice Requires="wpg">
          <w:drawing>
            <wp:anchor distT="0" distB="0" distL="114300" distR="114300" simplePos="0" relativeHeight="251684864" behindDoc="0" locked="0" layoutInCell="1" allowOverlap="1" wp14:anchorId="1A1FA5B3" wp14:editId="4B248A3C">
              <wp:simplePos x="0" y="0"/>
              <wp:positionH relativeFrom="page">
                <wp:posOffset>6528435</wp:posOffset>
              </wp:positionH>
              <wp:positionV relativeFrom="paragraph">
                <wp:posOffset>-101600</wp:posOffset>
              </wp:positionV>
              <wp:extent cx="1031875" cy="1040130"/>
              <wp:effectExtent l="635" t="0" r="8890" b="13970"/>
              <wp:wrapNone/>
              <wp:docPr id="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040130"/>
                        <a:chOff x="10281" y="-160"/>
                        <a:chExt cx="1625" cy="1638"/>
                      </a:xfrm>
                    </wpg:grpSpPr>
                    <wps:wsp>
                      <wps:cNvPr id="7" name="Freeform 93"/>
                      <wps:cNvSpPr>
                        <a:spLocks/>
                      </wps:cNvSpPr>
                      <wps:spPr bwMode="auto">
                        <a:xfrm>
                          <a:off x="10281" y="-160"/>
                          <a:ext cx="1625" cy="1638"/>
                        </a:xfrm>
                        <a:custGeom>
                          <a:avLst/>
                          <a:gdLst>
                            <a:gd name="T0" fmla="+- 0 10281 10281"/>
                            <a:gd name="T1" fmla="*/ T0 w 1625"/>
                            <a:gd name="T2" fmla="+- 0 1477 -160"/>
                            <a:gd name="T3" fmla="*/ 1477 h 1638"/>
                            <a:gd name="T4" fmla="+- 0 11906 10281"/>
                            <a:gd name="T5" fmla="*/ T4 w 1625"/>
                            <a:gd name="T6" fmla="+- 0 -160 -160"/>
                            <a:gd name="T7" fmla="*/ -160 h 1638"/>
                          </a:gdLst>
                          <a:ahLst/>
                          <a:cxnLst>
                            <a:cxn ang="0">
                              <a:pos x="T1" y="T3"/>
                            </a:cxn>
                            <a:cxn ang="0">
                              <a:pos x="T5" y="T7"/>
                            </a:cxn>
                          </a:cxnLst>
                          <a:rect l="0" t="0" r="r" b="b"/>
                          <a:pathLst>
                            <a:path w="1625" h="1638">
                              <a:moveTo>
                                <a:pt x="0" y="1637"/>
                              </a:moveTo>
                              <a:lnTo>
                                <a:pt x="1625"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5C0339" id="Group 92" o:spid="_x0000_s1026" style="position:absolute;margin-left:514.05pt;margin-top:-8pt;width:81.25pt;height:81.9pt;z-index:251684864;mso-position-horizontal-relative:page" coordorigin="10281,-160" coordsize="1625,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">
              <v:shape id="Freeform 93" o:spid="_x0000_s1027" style="position:absolute;left:10281;top:-160;width:1625;height:1638;visibility:visible;mso-wrap-style:square;v-text-anchor:top" coordsize="1625,1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E88UA&#10;AADaAAAADwAAAGRycy9kb3ducmV2LnhtbESPT2vCQBTE7wW/w/KEXopuLPaPMRtRoZKDlEYLenxk&#10;n0kw+zZktxq/vVso9DjMzG+YZNGbRlyoc7VlBZNxBIK4sLrmUsH3/mP0DsJ5ZI2NZVJwIweLdPCQ&#10;YKztlXO67HwpAoRdjAoq79tYSldUZNCNbUscvJPtDPogu1LqDq8Bbhr5HEWv0mDNYaHCltYVFefd&#10;j1Ew2xxWW21sLl++sqfP9XHqi0mm1OOwX85BeOr9f/ivnWkFb/B7Jd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UTzxQAAANoAAAAPAAAAAAAAAAAAAAAAAJgCAABkcnMv&#10;ZG93bnJldi54bWxQSwUGAAAAAAQABAD1AAAAigMAAAAA&#10;" path="m,1637l1625,e" filled="f" strokecolor="#ef7d00" strokeweight=".5pt">
                <v:path arrowok="t" o:connecttype="custom" o:connectlocs="0,1477;1625,-160" o:connectangles="0,0"/>
              </v:shape>
              <w10:wrap anchorx="page"/>
            </v:group>
          </w:pict>
        </mc:Fallback>
      </mc:AlternateContent>
    </w:r>
    <w:r w:rsidRPr="008F21A3">
      <w:rPr>
        <w:noProof/>
        <w:lang w:eastAsia="fr-FR"/>
      </w:rPr>
      <mc:AlternateContent>
        <mc:Choice Requires="wpg">
          <w:drawing>
            <wp:anchor distT="0" distB="0" distL="114300" distR="114300" simplePos="0" relativeHeight="251685888" behindDoc="1" locked="0" layoutInCell="1" allowOverlap="1" wp14:anchorId="53D80134" wp14:editId="20B306D4">
              <wp:simplePos x="0" y="0"/>
              <wp:positionH relativeFrom="page">
                <wp:posOffset>4127500</wp:posOffset>
              </wp:positionH>
              <wp:positionV relativeFrom="paragraph">
                <wp:posOffset>-447675</wp:posOffset>
              </wp:positionV>
              <wp:extent cx="669290" cy="675005"/>
              <wp:effectExtent l="0" t="0" r="16510" b="13970"/>
              <wp:wrapNone/>
              <wp:docPr id="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5005"/>
                        <a:chOff x="6501" y="-706"/>
                        <a:chExt cx="1054" cy="1063"/>
                      </a:xfrm>
                    </wpg:grpSpPr>
                    <wps:wsp>
                      <wps:cNvPr id="9" name="Freeform 91"/>
                      <wps:cNvSpPr>
                        <a:spLocks/>
                      </wps:cNvSpPr>
                      <wps:spPr bwMode="auto">
                        <a:xfrm>
                          <a:off x="6501" y="-706"/>
                          <a:ext cx="1054" cy="1063"/>
                        </a:xfrm>
                        <a:custGeom>
                          <a:avLst/>
                          <a:gdLst>
                            <a:gd name="T0" fmla="+- 0 6501 6501"/>
                            <a:gd name="T1" fmla="*/ T0 w 1054"/>
                            <a:gd name="T2" fmla="+- 0 356 -706"/>
                            <a:gd name="T3" fmla="*/ 356 h 1063"/>
                            <a:gd name="T4" fmla="+- 0 7554 6501"/>
                            <a:gd name="T5" fmla="*/ T4 w 1054"/>
                            <a:gd name="T6" fmla="+- 0 -706 -706"/>
                            <a:gd name="T7" fmla="*/ -706 h 1063"/>
                          </a:gdLst>
                          <a:ahLst/>
                          <a:cxnLst>
                            <a:cxn ang="0">
                              <a:pos x="T1" y="T3"/>
                            </a:cxn>
                            <a:cxn ang="0">
                              <a:pos x="T5" y="T7"/>
                            </a:cxn>
                          </a:cxnLst>
                          <a:rect l="0" t="0" r="r" b="b"/>
                          <a:pathLst>
                            <a:path w="1054" h="1063">
                              <a:moveTo>
                                <a:pt x="0" y="1062"/>
                              </a:moveTo>
                              <a:lnTo>
                                <a:pt x="1053" y="0"/>
                              </a:lnTo>
                            </a:path>
                          </a:pathLst>
                        </a:custGeom>
                        <a:noFill/>
                        <a:ln w="6350">
                          <a:solidFill>
                            <a:srgbClr val="EF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400FE1" id="Group 90" o:spid="_x0000_s1026" style="position:absolute;margin-left:325pt;margin-top:-35.25pt;width:52.7pt;height:53.15pt;z-index:-251630592;mso-position-horizontal-relative:page" coordorigin="6501,-706" coordsize="1054,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">
              <v:shape id="Freeform 91" o:spid="_x0000_s1027" style="position:absolute;left:6501;top:-706;width:1054;height:1063;visibility:visible;mso-wrap-style:square;v-text-anchor:top" coordsize="105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oe8MA&#10;AADaAAAADwAAAGRycy9kb3ducmV2LnhtbESP3WrCQBSE7wt9h+UUvGs2Rqg1dZUiSEMFwbQPcMie&#10;5sfs2bC71eTtuwXBy2FmvmHW29H04kLOt5YVzJMUBHFldcu1gu+v/fMrCB+QNfaWScFEHrabx4c1&#10;5tpe+USXMtQiQtjnqKAJYcil9FVDBn1iB+Lo/VhnMETpaqkdXiPc9DJL0xdpsOW40OBAu4aqc/lr&#10;FByWWcGrY/s5ZR+dm4dFdzi7TqnZ0/j+BiLQGO7hW7vQClbwfyXe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foe8MAAADaAAAADwAAAAAAAAAAAAAAAACYAgAAZHJzL2Rv&#10;d25yZXYueG1sUEsFBgAAAAAEAAQA9QAAAIgDAAAAAA==&#10;" path="m,1062l1053,e" filled="f" strokecolor="#ef7d00" strokeweight=".5pt">
                <v:path arrowok="t" o:connecttype="custom" o:connectlocs="0,356;1053,-706" o:connectangles="0,0"/>
              </v:shape>
              <w10:wrap anchorx="page"/>
            </v:group>
          </w:pict>
        </mc:Fallback>
      </mc:AlternateContent>
    </w:r>
    <w:r w:rsidRPr="008F21A3">
      <w:rPr>
        <w:rFonts w:ascii="Source Sans Pro Black"/>
        <w:b/>
        <w:spacing w:val="8"/>
      </w:rPr>
      <w:t xml:space="preserve">LEMER </w:t>
    </w:r>
    <w:r w:rsidRPr="008F21A3">
      <w:rPr>
        <w:rFonts w:ascii="Source Sans Pro Black"/>
        <w:b/>
      </w:rPr>
      <w:t xml:space="preserve">PAX </w:t>
    </w:r>
    <w:r w:rsidRPr="008F21A3">
      <w:rPr>
        <w:rFonts w:ascii="Source Sans Pro Black"/>
        <w:b/>
        <w:spacing w:val="5"/>
      </w:rPr>
      <w:t>SA</w:t>
    </w:r>
    <w:r w:rsidR="008F21A3" w:rsidRPr="008F21A3">
      <w:rPr>
        <w:rFonts w:ascii="Source Sans Pro Black"/>
        <w:b/>
        <w:spacing w:val="5"/>
      </w:rPr>
      <w:t>S</w:t>
    </w:r>
    <w:r w:rsidRPr="008F21A3">
      <w:rPr>
        <w:rFonts w:ascii="Source Sans Pro Black"/>
        <w:b/>
        <w:spacing w:val="5"/>
      </w:rPr>
      <w:t xml:space="preserve"> </w:t>
    </w:r>
    <w:r w:rsidRPr="008F21A3">
      <w:rPr>
        <w:spacing w:val="6"/>
      </w:rPr>
      <w:t xml:space="preserve">72, rue </w:t>
    </w:r>
    <w:r w:rsidRPr="008F21A3">
      <w:rPr>
        <w:spacing w:val="5"/>
      </w:rPr>
      <w:t xml:space="preserve">de </w:t>
    </w:r>
    <w:r w:rsidRPr="008F21A3">
      <w:t xml:space="preserve">Lorraine </w:t>
    </w:r>
  </w:p>
  <w:p w:rsidR="00A26EF8" w:rsidRPr="008F21A3" w:rsidRDefault="00A26EF8" w:rsidP="008F21A3">
    <w:pPr>
      <w:pStyle w:val="Corpsdetexte"/>
    </w:pPr>
    <w:r w:rsidRPr="008F21A3">
      <w:t xml:space="preserve">ZA  </w:t>
    </w:r>
    <w:r w:rsidRPr="008F21A3">
      <w:rPr>
        <w:spacing w:val="7"/>
      </w:rPr>
      <w:t>Erdre</w:t>
    </w:r>
    <w:r w:rsidRPr="008F21A3">
      <w:rPr>
        <w:spacing w:val="11"/>
      </w:rPr>
      <w:t xml:space="preserve"> </w:t>
    </w:r>
    <w:r w:rsidRPr="008F21A3">
      <w:t>Active-Malabry</w:t>
    </w:r>
  </w:p>
  <w:p w:rsidR="00744B07" w:rsidRPr="008F21A3" w:rsidRDefault="00744B07" w:rsidP="008F21A3">
    <w:pPr>
      <w:pStyle w:val="Corpsdetexte"/>
      <w:rPr>
        <w:rFonts w:eastAsia="Source Sans Pro Light" w:cs="Source Sans Pro Light"/>
      </w:rPr>
    </w:pPr>
    <w:r w:rsidRPr="008F21A3">
      <w:t>BP 54201</w:t>
    </w:r>
  </w:p>
  <w:p w:rsidR="00A26EF8" w:rsidRPr="008F21A3" w:rsidRDefault="00A26EF8" w:rsidP="008F21A3">
    <w:pPr>
      <w:pStyle w:val="Corpsdetexte"/>
      <w:rPr>
        <w:rFonts w:eastAsia="Source Sans Pro Light" w:cs="Source Sans Pro Light"/>
      </w:rPr>
    </w:pPr>
    <w:r w:rsidRPr="008F21A3">
      <w:rPr>
        <w:spacing w:val="8"/>
      </w:rPr>
      <w:t>4424</w:t>
    </w:r>
    <w:r w:rsidR="00744B07" w:rsidRPr="008F21A3">
      <w:rPr>
        <w:spacing w:val="8"/>
      </w:rPr>
      <w:t>2</w:t>
    </w:r>
    <w:r w:rsidRPr="008F21A3">
      <w:rPr>
        <w:spacing w:val="8"/>
      </w:rPr>
      <w:t xml:space="preserve"> </w:t>
    </w:r>
    <w:r w:rsidRPr="008F21A3">
      <w:rPr>
        <w:spacing w:val="5"/>
      </w:rPr>
      <w:t xml:space="preserve">La  </w:t>
    </w:r>
    <w:r w:rsidRPr="008F21A3">
      <w:t>Chapelle-sur-Erdre</w:t>
    </w:r>
    <w:r w:rsidR="00744B07" w:rsidRPr="008F21A3">
      <w:t xml:space="preserve"> Cedex</w:t>
    </w:r>
    <w:r w:rsidRPr="008F21A3">
      <w:t>,</w:t>
    </w:r>
    <w:r w:rsidRPr="008F21A3">
      <w:rPr>
        <w:spacing w:val="20"/>
      </w:rPr>
      <w:t xml:space="preserve"> </w:t>
    </w:r>
    <w:r w:rsidRPr="008F21A3">
      <w:rPr>
        <w:spacing w:val="6"/>
      </w:rPr>
      <w:t>France</w:t>
    </w:r>
  </w:p>
  <w:p w:rsidR="00A26EF8" w:rsidRPr="008F21A3" w:rsidRDefault="008F21A3" w:rsidP="008F21A3">
    <w:pPr>
      <w:pStyle w:val="Corpsdetexte"/>
      <w:rPr>
        <w:rFonts w:eastAsia="Source Sans Pro Black" w:hAnsi="Source Sans Pro Black" w:cs="Source Sans Pro Black"/>
      </w:rPr>
    </w:pPr>
    <w:r w:rsidRPr="008F21A3">
      <w:rPr>
        <w:rFonts w:ascii="Source Sans Pro Black"/>
        <w:b/>
        <w:color w:val="EF7D00"/>
        <w:spacing w:val="25"/>
      </w:rPr>
      <w:t>LEMERP</w:t>
    </w:r>
    <w:r w:rsidRPr="008F21A3">
      <w:rPr>
        <w:rFonts w:ascii="Source Sans Pro Black"/>
        <w:b/>
        <w:color w:val="EF7D00"/>
      </w:rPr>
      <w:t xml:space="preserve">A </w:t>
    </w:r>
    <w:r w:rsidRPr="008F21A3">
      <w:rPr>
        <w:rFonts w:ascii="Source Sans Pro Black"/>
        <w:b/>
        <w:color w:val="EF7D00"/>
        <w:spacing w:val="20"/>
      </w:rPr>
      <w:t>X.C</w:t>
    </w:r>
    <w:r w:rsidRPr="008F21A3">
      <w:rPr>
        <w:rFonts w:ascii="Source Sans Pro Black"/>
        <w:b/>
        <w:color w:val="EF7D00"/>
        <w:spacing w:val="15"/>
      </w:rPr>
      <w:t>OM</w:t>
    </w:r>
    <w:r w:rsidR="00A26EF8" w:rsidRPr="008F21A3">
      <w:rPr>
        <w:spacing w:val="-2"/>
      </w:rPr>
      <w:t xml:space="preserve"> </w:t>
    </w:r>
  </w:p>
  <w:p w:rsidR="00A26EF8" w:rsidRDefault="00A26EF8" w:rsidP="00E67E88">
    <w:pPr>
      <w:rPr>
        <w:rFonts w:ascii="Source Sans Pro Black" w:hAnsi="Source Sans Pro Black"/>
      </w:rPr>
    </w:pPr>
    <w:r>
      <w:rPr>
        <w:noProof/>
        <w:lang w:eastAsia="fr-FR"/>
      </w:rPr>
      <w:drawing>
        <wp:inline distT="0" distB="0" distL="0" distR="0" wp14:anchorId="0F19ABD1" wp14:editId="66E11843">
          <wp:extent cx="2819400" cy="569184"/>
          <wp:effectExtent l="0" t="0" r="0" b="2540"/>
          <wp:docPr id="11" name="Image 11" descr="Z:\Evolve\evolve clients\LEMER PAX\01_IDENTITE\CREA\LemerPax_LogoValidé\LemerPax_Logo\Max\LemerPax_LogoMax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olve\evolve clients\LEMER PAX\01_IDENTITE\CREA\LemerPax_LogoValidé\LemerPax_Logo\Max\LemerPax_LogoMax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69184"/>
                  </a:xfrm>
                  <a:prstGeom prst="rect">
                    <a:avLst/>
                  </a:prstGeom>
                  <a:noFill/>
                  <a:ln>
                    <a:noFill/>
                  </a:ln>
                </pic:spPr>
              </pic:pic>
            </a:graphicData>
          </a:graphic>
        </wp:inline>
      </w:drawing>
    </w:r>
  </w:p>
  <w:p w:rsidR="003B754D" w:rsidRDefault="003B754D" w:rsidP="00207B4A">
    <w:pPr>
      <w:pStyle w:val="Corpsdetexte"/>
    </w:pPr>
  </w:p>
  <w:p w:rsidR="00A26EF8" w:rsidRDefault="00A26EF8" w:rsidP="00207B4A">
    <w:pPr>
      <w:pStyle w:val="Corpsdetexte"/>
    </w:pPr>
  </w:p>
  <w:p w:rsidR="00207B4A" w:rsidRDefault="00207B4A" w:rsidP="00207B4A">
    <w:pPr>
      <w:pStyle w:val="Corpsdetex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38E"/>
    <w:multiLevelType w:val="hybridMultilevel"/>
    <w:tmpl w:val="6BBC9E6E"/>
    <w:lvl w:ilvl="0" w:tplc="420E5F9E">
      <w:start w:val="1"/>
      <w:numFmt w:val="bullet"/>
      <w:lvlText w:val=""/>
      <w:lvlJc w:val="left"/>
      <w:pPr>
        <w:ind w:left="720" w:hanging="360"/>
      </w:pPr>
      <w:rPr>
        <w:rFonts w:ascii="Symbol" w:hAnsi="Symbol" w:hint="default"/>
        <w:color w:val="FF6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D37F0"/>
    <w:multiLevelType w:val="hybridMultilevel"/>
    <w:tmpl w:val="1CB6F67C"/>
    <w:lvl w:ilvl="0" w:tplc="5A2CA0E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D006AA"/>
    <w:multiLevelType w:val="hybridMultilevel"/>
    <w:tmpl w:val="CC7A1B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EB6A04"/>
    <w:multiLevelType w:val="hybridMultilevel"/>
    <w:tmpl w:val="D9B209F8"/>
    <w:lvl w:ilvl="0" w:tplc="420E5F9E">
      <w:start w:val="1"/>
      <w:numFmt w:val="bullet"/>
      <w:lvlText w:val=""/>
      <w:lvlJc w:val="left"/>
      <w:pPr>
        <w:ind w:left="720" w:hanging="360"/>
      </w:pPr>
      <w:rPr>
        <w:rFonts w:ascii="Symbol" w:hAnsi="Symbol" w:hint="default"/>
        <w:color w:val="FF6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797993"/>
    <w:multiLevelType w:val="hybridMultilevel"/>
    <w:tmpl w:val="85660E58"/>
    <w:lvl w:ilvl="0" w:tplc="420E5F9E">
      <w:start w:val="1"/>
      <w:numFmt w:val="bullet"/>
      <w:lvlText w:val=""/>
      <w:lvlJc w:val="left"/>
      <w:pPr>
        <w:ind w:left="720" w:hanging="360"/>
      </w:pPr>
      <w:rPr>
        <w:rFonts w:ascii="Symbol" w:hAnsi="Symbol" w:hint="default"/>
        <w:color w:val="FF6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2E1C38"/>
    <w:multiLevelType w:val="hybridMultilevel"/>
    <w:tmpl w:val="9CDAC59A"/>
    <w:lvl w:ilvl="0" w:tplc="420E5F9E">
      <w:start w:val="1"/>
      <w:numFmt w:val="bullet"/>
      <w:lvlText w:val=""/>
      <w:lvlJc w:val="left"/>
      <w:pPr>
        <w:ind w:left="720" w:hanging="360"/>
      </w:pPr>
      <w:rPr>
        <w:rFonts w:ascii="Symbol" w:hAnsi="Symbol" w:hint="default"/>
        <w:color w:val="FF6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4D3C6A"/>
    <w:multiLevelType w:val="hybridMultilevel"/>
    <w:tmpl w:val="48D0A5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DE745C"/>
    <w:multiLevelType w:val="hybridMultilevel"/>
    <w:tmpl w:val="79BEFF92"/>
    <w:lvl w:ilvl="0" w:tplc="420E5F9E">
      <w:start w:val="1"/>
      <w:numFmt w:val="bullet"/>
      <w:lvlText w:val=""/>
      <w:lvlJc w:val="left"/>
      <w:pPr>
        <w:ind w:left="720" w:hanging="360"/>
      </w:pPr>
      <w:rPr>
        <w:rFonts w:ascii="Symbol" w:hAnsi="Symbol" w:hint="default"/>
        <w:color w:val="FF6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5519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657ED1"/>
    <w:multiLevelType w:val="hybridMultilevel"/>
    <w:tmpl w:val="F4A4C3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4D63FF"/>
    <w:multiLevelType w:val="multilevel"/>
    <w:tmpl w:val="3DCAF294"/>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AC045D"/>
    <w:multiLevelType w:val="hybridMultilevel"/>
    <w:tmpl w:val="DCC4F3F4"/>
    <w:lvl w:ilvl="0" w:tplc="BCD48482">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BB6D65"/>
    <w:multiLevelType w:val="hybridMultilevel"/>
    <w:tmpl w:val="2D6E336E"/>
    <w:lvl w:ilvl="0" w:tplc="D45448B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486477C5"/>
    <w:multiLevelType w:val="hybridMultilevel"/>
    <w:tmpl w:val="3508FBAC"/>
    <w:lvl w:ilvl="0" w:tplc="420E5F9E">
      <w:start w:val="1"/>
      <w:numFmt w:val="bullet"/>
      <w:lvlText w:val=""/>
      <w:lvlJc w:val="left"/>
      <w:pPr>
        <w:ind w:left="720" w:hanging="360"/>
      </w:pPr>
      <w:rPr>
        <w:rFonts w:ascii="Symbol" w:hAnsi="Symbol" w:hint="default"/>
        <w:color w:val="FF6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1360BE"/>
    <w:multiLevelType w:val="hybridMultilevel"/>
    <w:tmpl w:val="D0861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A9636B"/>
    <w:multiLevelType w:val="multilevel"/>
    <w:tmpl w:val="02B2A806"/>
    <w:lvl w:ilvl="0">
      <w:start w:val="1"/>
      <w:numFmt w:val="upperRoman"/>
      <w:pStyle w:val="Titre2"/>
      <w:lvlText w:val="%1."/>
      <w:lvlJc w:val="left"/>
      <w:pPr>
        <w:ind w:left="643" w:hanging="360"/>
      </w:pPr>
      <w:rPr>
        <w:rFonts w:hint="default"/>
      </w:rPr>
    </w:lvl>
    <w:lvl w:ilvl="1">
      <w:start w:val="1"/>
      <w:numFmt w:val="decimal"/>
      <w:pStyle w:val="Titre3"/>
      <w:lvlText w:val="%1.%2."/>
      <w:lvlJc w:val="left"/>
      <w:pPr>
        <w:ind w:left="1567" w:hanging="432"/>
      </w:pPr>
      <w:rPr>
        <w:rFonts w:hint="default"/>
      </w:rPr>
    </w:lvl>
    <w:lvl w:ilvl="2">
      <w:start w:val="1"/>
      <w:numFmt w:val="lowerLetter"/>
      <w:pStyle w:val="Titre4"/>
      <w:lvlText w:val="%1.%2.%3."/>
      <w:lvlJc w:val="left"/>
      <w:pPr>
        <w:ind w:left="1224" w:hanging="504"/>
      </w:pPr>
      <w:rPr>
        <w:rFonts w:hint="default"/>
        <w:b w:val="0"/>
      </w:rPr>
    </w:lvl>
    <w:lvl w:ilvl="3">
      <w:start w:val="1"/>
      <w:numFmt w:val="lowerRoman"/>
      <w:pStyle w:val="Titre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B1505DB"/>
    <w:multiLevelType w:val="hybridMultilevel"/>
    <w:tmpl w:val="B556111E"/>
    <w:lvl w:ilvl="0" w:tplc="3F8EB5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1B0F6F"/>
    <w:multiLevelType w:val="hybridMultilevel"/>
    <w:tmpl w:val="72966D92"/>
    <w:lvl w:ilvl="0" w:tplc="420E5F9E">
      <w:start w:val="1"/>
      <w:numFmt w:val="bullet"/>
      <w:lvlText w:val=""/>
      <w:lvlJc w:val="left"/>
      <w:pPr>
        <w:ind w:left="720" w:hanging="360"/>
      </w:pPr>
      <w:rPr>
        <w:rFonts w:ascii="Symbol" w:hAnsi="Symbol" w:hint="default"/>
        <w:color w:val="FF6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9C70F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56167A"/>
    <w:multiLevelType w:val="hybridMultilevel"/>
    <w:tmpl w:val="0AE8C29C"/>
    <w:lvl w:ilvl="0" w:tplc="DB6EC31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B33CFB"/>
    <w:multiLevelType w:val="hybridMultilevel"/>
    <w:tmpl w:val="FD8460C6"/>
    <w:lvl w:ilvl="0" w:tplc="91F00FA2">
      <w:numFmt w:val="bullet"/>
      <w:lvlText w:val="-"/>
      <w:lvlJc w:val="left"/>
      <w:pPr>
        <w:ind w:left="720" w:hanging="360"/>
      </w:pPr>
      <w:rPr>
        <w:rFonts w:ascii="Source Sans Pro Light" w:eastAsiaTheme="minorHAnsi" w:hAnsi="Source Sans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8"/>
  </w:num>
  <w:num w:numId="5">
    <w:abstractNumId w:val="8"/>
  </w:num>
  <w:num w:numId="6">
    <w:abstractNumId w:val="2"/>
  </w:num>
  <w:num w:numId="7">
    <w:abstractNumId w:val="15"/>
  </w:num>
  <w:num w:numId="8">
    <w:abstractNumId w:val="15"/>
  </w:num>
  <w:num w:numId="9">
    <w:abstractNumId w:val="15"/>
  </w:num>
  <w:num w:numId="10">
    <w:abstractNumId w:val="15"/>
  </w:num>
  <w:num w:numId="11">
    <w:abstractNumId w:val="15"/>
  </w:num>
  <w:num w:numId="12">
    <w:abstractNumId w:val="20"/>
  </w:num>
  <w:num w:numId="13">
    <w:abstractNumId w:val="13"/>
  </w:num>
  <w:num w:numId="14">
    <w:abstractNumId w:val="17"/>
  </w:num>
  <w:num w:numId="15">
    <w:abstractNumId w:val="3"/>
  </w:num>
  <w:num w:numId="16">
    <w:abstractNumId w:val="7"/>
  </w:num>
  <w:num w:numId="17">
    <w:abstractNumId w:val="19"/>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14"/>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20"/>
    <w:rsid w:val="000043D3"/>
    <w:rsid w:val="00015B87"/>
    <w:rsid w:val="00015DF2"/>
    <w:rsid w:val="00016BCA"/>
    <w:rsid w:val="00041A78"/>
    <w:rsid w:val="00045FD3"/>
    <w:rsid w:val="00050589"/>
    <w:rsid w:val="000538B3"/>
    <w:rsid w:val="00057818"/>
    <w:rsid w:val="00074C14"/>
    <w:rsid w:val="00085FEA"/>
    <w:rsid w:val="00097EDD"/>
    <w:rsid w:val="000B3F2F"/>
    <w:rsid w:val="000C5D41"/>
    <w:rsid w:val="000D7E86"/>
    <w:rsid w:val="000E61C4"/>
    <w:rsid w:val="000F2CB1"/>
    <w:rsid w:val="000F3CEF"/>
    <w:rsid w:val="00102E54"/>
    <w:rsid w:val="001314EF"/>
    <w:rsid w:val="00136DC7"/>
    <w:rsid w:val="00154010"/>
    <w:rsid w:val="00155D41"/>
    <w:rsid w:val="00172440"/>
    <w:rsid w:val="00182AD1"/>
    <w:rsid w:val="001A45EF"/>
    <w:rsid w:val="001A4C0B"/>
    <w:rsid w:val="001B003B"/>
    <w:rsid w:val="001B7318"/>
    <w:rsid w:val="001C27F1"/>
    <w:rsid w:val="001D34DD"/>
    <w:rsid w:val="001D3882"/>
    <w:rsid w:val="001E2ED9"/>
    <w:rsid w:val="001E57DA"/>
    <w:rsid w:val="001F481D"/>
    <w:rsid w:val="001F4F55"/>
    <w:rsid w:val="00207B4A"/>
    <w:rsid w:val="0022030A"/>
    <w:rsid w:val="00223F69"/>
    <w:rsid w:val="00226F4B"/>
    <w:rsid w:val="00234893"/>
    <w:rsid w:val="00246BC8"/>
    <w:rsid w:val="00252A1E"/>
    <w:rsid w:val="002543C5"/>
    <w:rsid w:val="00260B8E"/>
    <w:rsid w:val="00264966"/>
    <w:rsid w:val="002759EB"/>
    <w:rsid w:val="00286B31"/>
    <w:rsid w:val="002A7A7B"/>
    <w:rsid w:val="002B1E09"/>
    <w:rsid w:val="002B56DB"/>
    <w:rsid w:val="002C0D88"/>
    <w:rsid w:val="002C464D"/>
    <w:rsid w:val="002D3FDE"/>
    <w:rsid w:val="002E32D3"/>
    <w:rsid w:val="002F0634"/>
    <w:rsid w:val="003029A6"/>
    <w:rsid w:val="0031173F"/>
    <w:rsid w:val="003138F3"/>
    <w:rsid w:val="003531EC"/>
    <w:rsid w:val="003631E8"/>
    <w:rsid w:val="0037510F"/>
    <w:rsid w:val="00375D1B"/>
    <w:rsid w:val="00391AF3"/>
    <w:rsid w:val="003B517A"/>
    <w:rsid w:val="003B754D"/>
    <w:rsid w:val="003D4922"/>
    <w:rsid w:val="00402380"/>
    <w:rsid w:val="00410145"/>
    <w:rsid w:val="00425A0A"/>
    <w:rsid w:val="00435034"/>
    <w:rsid w:val="00437A9C"/>
    <w:rsid w:val="00440D02"/>
    <w:rsid w:val="00451C17"/>
    <w:rsid w:val="00453A3E"/>
    <w:rsid w:val="00454966"/>
    <w:rsid w:val="00496E88"/>
    <w:rsid w:val="00497E8B"/>
    <w:rsid w:val="004B7652"/>
    <w:rsid w:val="004D0F0D"/>
    <w:rsid w:val="004D292F"/>
    <w:rsid w:val="004D50A9"/>
    <w:rsid w:val="004F2177"/>
    <w:rsid w:val="004F35A0"/>
    <w:rsid w:val="005025F7"/>
    <w:rsid w:val="00514BAE"/>
    <w:rsid w:val="005264D2"/>
    <w:rsid w:val="00543653"/>
    <w:rsid w:val="00550798"/>
    <w:rsid w:val="00551EA8"/>
    <w:rsid w:val="00556E86"/>
    <w:rsid w:val="0056036B"/>
    <w:rsid w:val="0056136B"/>
    <w:rsid w:val="005631CA"/>
    <w:rsid w:val="00564D89"/>
    <w:rsid w:val="00590C56"/>
    <w:rsid w:val="005B1E51"/>
    <w:rsid w:val="005B6EF3"/>
    <w:rsid w:val="005C7D16"/>
    <w:rsid w:val="005E5C3B"/>
    <w:rsid w:val="005E78B8"/>
    <w:rsid w:val="006062BA"/>
    <w:rsid w:val="0061395B"/>
    <w:rsid w:val="00621B8D"/>
    <w:rsid w:val="006232AC"/>
    <w:rsid w:val="00641708"/>
    <w:rsid w:val="00660D0D"/>
    <w:rsid w:val="00677C4D"/>
    <w:rsid w:val="00686451"/>
    <w:rsid w:val="006B5CD4"/>
    <w:rsid w:val="006C3EF8"/>
    <w:rsid w:val="006C72F5"/>
    <w:rsid w:val="006D325F"/>
    <w:rsid w:val="007179EB"/>
    <w:rsid w:val="00722752"/>
    <w:rsid w:val="0074288F"/>
    <w:rsid w:val="00744B07"/>
    <w:rsid w:val="00751DA2"/>
    <w:rsid w:val="00792F01"/>
    <w:rsid w:val="007A1598"/>
    <w:rsid w:val="007A5F6F"/>
    <w:rsid w:val="007C21F7"/>
    <w:rsid w:val="007D5952"/>
    <w:rsid w:val="007D5A10"/>
    <w:rsid w:val="007F3AD7"/>
    <w:rsid w:val="0080174E"/>
    <w:rsid w:val="00802CA9"/>
    <w:rsid w:val="008040E9"/>
    <w:rsid w:val="008077BB"/>
    <w:rsid w:val="00807AED"/>
    <w:rsid w:val="00817518"/>
    <w:rsid w:val="0082195D"/>
    <w:rsid w:val="00823016"/>
    <w:rsid w:val="008333A2"/>
    <w:rsid w:val="00841D18"/>
    <w:rsid w:val="00843A04"/>
    <w:rsid w:val="00846A5D"/>
    <w:rsid w:val="00860914"/>
    <w:rsid w:val="00882BEE"/>
    <w:rsid w:val="008901D3"/>
    <w:rsid w:val="008921EF"/>
    <w:rsid w:val="008E069C"/>
    <w:rsid w:val="008F21A3"/>
    <w:rsid w:val="008F3E17"/>
    <w:rsid w:val="008F5A64"/>
    <w:rsid w:val="00903680"/>
    <w:rsid w:val="00920B66"/>
    <w:rsid w:val="00921BD3"/>
    <w:rsid w:val="00935C1A"/>
    <w:rsid w:val="009365C7"/>
    <w:rsid w:val="0098615D"/>
    <w:rsid w:val="00987378"/>
    <w:rsid w:val="00997180"/>
    <w:rsid w:val="009A4DC7"/>
    <w:rsid w:val="009B13FE"/>
    <w:rsid w:val="009C1238"/>
    <w:rsid w:val="009D6413"/>
    <w:rsid w:val="009F0B7B"/>
    <w:rsid w:val="009F2A9E"/>
    <w:rsid w:val="009F7556"/>
    <w:rsid w:val="00A1026D"/>
    <w:rsid w:val="00A10717"/>
    <w:rsid w:val="00A1294D"/>
    <w:rsid w:val="00A1313D"/>
    <w:rsid w:val="00A15801"/>
    <w:rsid w:val="00A25E71"/>
    <w:rsid w:val="00A26EF8"/>
    <w:rsid w:val="00A277E5"/>
    <w:rsid w:val="00A43204"/>
    <w:rsid w:val="00A57F63"/>
    <w:rsid w:val="00A95CAE"/>
    <w:rsid w:val="00AB10E8"/>
    <w:rsid w:val="00AB4AF7"/>
    <w:rsid w:val="00AC2603"/>
    <w:rsid w:val="00AD6913"/>
    <w:rsid w:val="00AF21E1"/>
    <w:rsid w:val="00AF37A1"/>
    <w:rsid w:val="00B32DBC"/>
    <w:rsid w:val="00B76F5C"/>
    <w:rsid w:val="00B775EB"/>
    <w:rsid w:val="00B85DF4"/>
    <w:rsid w:val="00B87498"/>
    <w:rsid w:val="00BA1638"/>
    <w:rsid w:val="00BB005C"/>
    <w:rsid w:val="00BC22C1"/>
    <w:rsid w:val="00BD5614"/>
    <w:rsid w:val="00BE4CC9"/>
    <w:rsid w:val="00C007C4"/>
    <w:rsid w:val="00C02364"/>
    <w:rsid w:val="00C15748"/>
    <w:rsid w:val="00C24771"/>
    <w:rsid w:val="00C40E2F"/>
    <w:rsid w:val="00C4586A"/>
    <w:rsid w:val="00C47E8D"/>
    <w:rsid w:val="00C560A6"/>
    <w:rsid w:val="00C67D2B"/>
    <w:rsid w:val="00C702F4"/>
    <w:rsid w:val="00C8164E"/>
    <w:rsid w:val="00C82965"/>
    <w:rsid w:val="00C92B6A"/>
    <w:rsid w:val="00C95780"/>
    <w:rsid w:val="00CA6329"/>
    <w:rsid w:val="00CA6433"/>
    <w:rsid w:val="00CB3ABF"/>
    <w:rsid w:val="00CD4DA2"/>
    <w:rsid w:val="00D13434"/>
    <w:rsid w:val="00D13438"/>
    <w:rsid w:val="00D60993"/>
    <w:rsid w:val="00D8130E"/>
    <w:rsid w:val="00D858BF"/>
    <w:rsid w:val="00D85B21"/>
    <w:rsid w:val="00D87C40"/>
    <w:rsid w:val="00D922FA"/>
    <w:rsid w:val="00DB5399"/>
    <w:rsid w:val="00DB59CD"/>
    <w:rsid w:val="00DC73BF"/>
    <w:rsid w:val="00DD4402"/>
    <w:rsid w:val="00E0221C"/>
    <w:rsid w:val="00E04A51"/>
    <w:rsid w:val="00E20E20"/>
    <w:rsid w:val="00E235E2"/>
    <w:rsid w:val="00E27AF8"/>
    <w:rsid w:val="00E36837"/>
    <w:rsid w:val="00E50523"/>
    <w:rsid w:val="00E56074"/>
    <w:rsid w:val="00E67E88"/>
    <w:rsid w:val="00E71A88"/>
    <w:rsid w:val="00E74563"/>
    <w:rsid w:val="00E87FB8"/>
    <w:rsid w:val="00E90275"/>
    <w:rsid w:val="00E91AE6"/>
    <w:rsid w:val="00EA18AC"/>
    <w:rsid w:val="00EA72FE"/>
    <w:rsid w:val="00ED14CA"/>
    <w:rsid w:val="00ED383F"/>
    <w:rsid w:val="00ED65DD"/>
    <w:rsid w:val="00EE61E0"/>
    <w:rsid w:val="00EF1EC2"/>
    <w:rsid w:val="00F00169"/>
    <w:rsid w:val="00F01348"/>
    <w:rsid w:val="00F05EB1"/>
    <w:rsid w:val="00F231AE"/>
    <w:rsid w:val="00F313A7"/>
    <w:rsid w:val="00F40A80"/>
    <w:rsid w:val="00F41AA5"/>
    <w:rsid w:val="00F41E6A"/>
    <w:rsid w:val="00F45F93"/>
    <w:rsid w:val="00F62008"/>
    <w:rsid w:val="00F62D37"/>
    <w:rsid w:val="00F64F00"/>
    <w:rsid w:val="00FC551D"/>
    <w:rsid w:val="00FD1941"/>
    <w:rsid w:val="00FD2C99"/>
    <w:rsid w:val="00FD77A8"/>
    <w:rsid w:val="00FE4E4C"/>
    <w:rsid w:val="00FE596A"/>
    <w:rsid w:val="00FF3D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7E88"/>
    <w:pPr>
      <w:spacing w:line="276" w:lineRule="auto"/>
      <w:jc w:val="both"/>
    </w:pPr>
    <w:rPr>
      <w:rFonts w:ascii="Source Sans Pro Light" w:hAnsi="Source Sans Pro Light"/>
    </w:rPr>
  </w:style>
  <w:style w:type="paragraph" w:styleId="Titre1">
    <w:name w:val="heading 1"/>
    <w:aliases w:val="Titre Document"/>
    <w:next w:val="Sous-TitreDocument"/>
    <w:link w:val="Titre1Car"/>
    <w:uiPriority w:val="9"/>
    <w:qFormat/>
    <w:rsid w:val="005E78B8"/>
    <w:pPr>
      <w:keepNext/>
      <w:keepLines/>
      <w:spacing w:before="240" w:after="600"/>
      <w:jc w:val="center"/>
      <w:outlineLvl w:val="0"/>
    </w:pPr>
    <w:rPr>
      <w:rFonts w:ascii="Source Sans Pro Light" w:eastAsiaTheme="majorEastAsia" w:hAnsi="Source Sans Pro Light" w:cstheme="majorBidi"/>
      <w:b/>
      <w:color w:val="EF7D00"/>
      <w:sz w:val="56"/>
      <w:szCs w:val="32"/>
      <w:u w:val="single"/>
    </w:rPr>
  </w:style>
  <w:style w:type="paragraph" w:styleId="Titre2">
    <w:name w:val="heading 2"/>
    <w:aliases w:val="Titre I."/>
    <w:next w:val="Normal"/>
    <w:link w:val="Titre2Car"/>
    <w:uiPriority w:val="9"/>
    <w:unhideWhenUsed/>
    <w:qFormat/>
    <w:rsid w:val="008F21A3"/>
    <w:pPr>
      <w:keepNext/>
      <w:keepLines/>
      <w:numPr>
        <w:numId w:val="11"/>
      </w:numPr>
      <w:spacing w:before="600" w:after="120"/>
      <w:ind w:left="709"/>
      <w:outlineLvl w:val="1"/>
    </w:pPr>
    <w:rPr>
      <w:rFonts w:ascii="Source Sans Pro Light" w:eastAsiaTheme="majorEastAsia" w:hAnsi="Source Sans Pro Light" w:cstheme="majorBidi"/>
      <w:b/>
      <w:color w:val="EF7D00"/>
      <w:sz w:val="32"/>
      <w:szCs w:val="32"/>
      <w:u w:val="single"/>
    </w:rPr>
  </w:style>
  <w:style w:type="paragraph" w:styleId="Titre3">
    <w:name w:val="heading 3"/>
    <w:aliases w:val="Titre I.1."/>
    <w:next w:val="Normal"/>
    <w:link w:val="Titre3Car"/>
    <w:uiPriority w:val="9"/>
    <w:unhideWhenUsed/>
    <w:qFormat/>
    <w:rsid w:val="0098615D"/>
    <w:pPr>
      <w:keepNext/>
      <w:keepLines/>
      <w:numPr>
        <w:ilvl w:val="1"/>
        <w:numId w:val="11"/>
      </w:numPr>
      <w:spacing w:before="360" w:after="120"/>
      <w:outlineLvl w:val="2"/>
    </w:pPr>
    <w:rPr>
      <w:rFonts w:ascii="Source Sans Pro Light" w:eastAsiaTheme="majorEastAsia" w:hAnsi="Source Sans Pro Light" w:cstheme="majorBidi"/>
      <w:b/>
      <w:color w:val="958B86"/>
      <w:sz w:val="32"/>
      <w:szCs w:val="28"/>
      <w:u w:val="single"/>
    </w:rPr>
  </w:style>
  <w:style w:type="paragraph" w:styleId="Titre4">
    <w:name w:val="heading 4"/>
    <w:aliases w:val="Titre I.1.a."/>
    <w:next w:val="Normal"/>
    <w:link w:val="Titre4Car"/>
    <w:uiPriority w:val="9"/>
    <w:unhideWhenUsed/>
    <w:qFormat/>
    <w:rsid w:val="0098615D"/>
    <w:pPr>
      <w:numPr>
        <w:ilvl w:val="2"/>
        <w:numId w:val="11"/>
      </w:numPr>
      <w:spacing w:before="360" w:after="120"/>
      <w:outlineLvl w:val="3"/>
    </w:pPr>
    <w:rPr>
      <w:rFonts w:ascii="Source Sans Pro Light" w:eastAsiaTheme="majorEastAsia" w:hAnsi="Source Sans Pro Light" w:cstheme="majorBidi"/>
      <w:color w:val="EF7D00"/>
      <w:sz w:val="32"/>
      <w:szCs w:val="32"/>
      <w:u w:val="single"/>
    </w:rPr>
  </w:style>
  <w:style w:type="paragraph" w:styleId="Titre5">
    <w:name w:val="heading 5"/>
    <w:aliases w:val="Titre I.1.a.i"/>
    <w:next w:val="Normal"/>
    <w:link w:val="Titre5Car"/>
    <w:uiPriority w:val="9"/>
    <w:unhideWhenUsed/>
    <w:qFormat/>
    <w:rsid w:val="00136DC7"/>
    <w:pPr>
      <w:numPr>
        <w:ilvl w:val="3"/>
        <w:numId w:val="11"/>
      </w:numPr>
      <w:spacing w:before="360" w:after="120"/>
      <w:outlineLvl w:val="4"/>
    </w:pPr>
    <w:rPr>
      <w:rFonts w:ascii="Source Sans Pro Light" w:eastAsiaTheme="majorEastAsia" w:hAnsi="Source Sans Pro Light" w:cstheme="majorBidi"/>
      <w:color w:val="958B86"/>
      <w:sz w:val="32"/>
      <w:szCs w:val="32"/>
      <w:u w:val="single"/>
    </w:rPr>
  </w:style>
  <w:style w:type="paragraph" w:styleId="Titre6">
    <w:name w:val="heading 6"/>
    <w:basedOn w:val="Normal"/>
    <w:next w:val="Normal"/>
    <w:link w:val="Titre6Car"/>
    <w:uiPriority w:val="9"/>
    <w:unhideWhenUsed/>
    <w:rsid w:val="006232A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rsid w:val="006232A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rsid w:val="006232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6232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link w:val="CorpsdetexteCar"/>
    <w:uiPriority w:val="1"/>
    <w:qFormat/>
    <w:rsid w:val="008F21A3"/>
    <w:pPr>
      <w:ind w:left="6663"/>
    </w:pPr>
    <w:rPr>
      <w:rFonts w:ascii="Source Sans Pro Light" w:hAnsi="Source Sans Pro Light"/>
      <w:spacing w:val="4"/>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53A3E"/>
    <w:pPr>
      <w:tabs>
        <w:tab w:val="center" w:pos="4703"/>
        <w:tab w:val="right" w:pos="9406"/>
      </w:tabs>
    </w:pPr>
  </w:style>
  <w:style w:type="character" w:customStyle="1" w:styleId="En-tteCar">
    <w:name w:val="En-tête Car"/>
    <w:basedOn w:val="Policepardfaut"/>
    <w:link w:val="En-tte"/>
    <w:uiPriority w:val="99"/>
    <w:rsid w:val="00453A3E"/>
  </w:style>
  <w:style w:type="paragraph" w:styleId="Pieddepage">
    <w:name w:val="footer"/>
    <w:basedOn w:val="Normal"/>
    <w:link w:val="PieddepageCar"/>
    <w:uiPriority w:val="99"/>
    <w:unhideWhenUsed/>
    <w:rsid w:val="00453A3E"/>
    <w:pPr>
      <w:tabs>
        <w:tab w:val="center" w:pos="4703"/>
        <w:tab w:val="right" w:pos="9406"/>
      </w:tabs>
    </w:pPr>
  </w:style>
  <w:style w:type="character" w:customStyle="1" w:styleId="PieddepageCar">
    <w:name w:val="Pied de page Car"/>
    <w:basedOn w:val="Policepardfaut"/>
    <w:link w:val="Pieddepage"/>
    <w:uiPriority w:val="99"/>
    <w:rsid w:val="00453A3E"/>
  </w:style>
  <w:style w:type="paragraph" w:styleId="Textedebulles">
    <w:name w:val="Balloon Text"/>
    <w:basedOn w:val="Normal"/>
    <w:link w:val="TextedebullesCar"/>
    <w:uiPriority w:val="99"/>
    <w:semiHidden/>
    <w:unhideWhenUsed/>
    <w:rsid w:val="00F40A80"/>
    <w:rPr>
      <w:rFonts w:ascii="Tahoma" w:hAnsi="Tahoma" w:cs="Tahoma"/>
      <w:sz w:val="16"/>
      <w:szCs w:val="16"/>
    </w:rPr>
  </w:style>
  <w:style w:type="character" w:customStyle="1" w:styleId="TextedebullesCar">
    <w:name w:val="Texte de bulles Car"/>
    <w:basedOn w:val="Policepardfaut"/>
    <w:link w:val="Textedebulles"/>
    <w:uiPriority w:val="99"/>
    <w:semiHidden/>
    <w:rsid w:val="00F40A80"/>
    <w:rPr>
      <w:rFonts w:ascii="Tahoma" w:hAnsi="Tahoma" w:cs="Tahoma"/>
      <w:sz w:val="16"/>
      <w:szCs w:val="16"/>
    </w:rPr>
  </w:style>
  <w:style w:type="paragraph" w:styleId="Sansinterligne">
    <w:name w:val="No Spacing"/>
    <w:link w:val="SansinterligneCar"/>
    <w:uiPriority w:val="1"/>
    <w:qFormat/>
    <w:rsid w:val="00A26EF8"/>
    <w:pPr>
      <w:widowControl/>
    </w:pPr>
    <w:rPr>
      <w:rFonts w:ascii="Source Sans Pro" w:eastAsiaTheme="minorEastAsia" w:hAnsi="Source Sans Pro"/>
      <w:lang w:eastAsia="fr-FR"/>
    </w:rPr>
  </w:style>
  <w:style w:type="character" w:customStyle="1" w:styleId="SansinterligneCar">
    <w:name w:val="Sans interligne Car"/>
    <w:basedOn w:val="Policepardfaut"/>
    <w:link w:val="Sansinterligne"/>
    <w:uiPriority w:val="1"/>
    <w:rsid w:val="00A26EF8"/>
    <w:rPr>
      <w:rFonts w:ascii="Source Sans Pro" w:eastAsiaTheme="minorEastAsia" w:hAnsi="Source Sans Pro"/>
      <w:lang w:val="fr-FR" w:eastAsia="fr-FR"/>
    </w:rPr>
  </w:style>
  <w:style w:type="paragraph" w:styleId="Titre">
    <w:name w:val="Title"/>
    <w:basedOn w:val="Normal"/>
    <w:next w:val="Normal"/>
    <w:link w:val="TitreCar"/>
    <w:uiPriority w:val="10"/>
    <w:rsid w:val="00903680"/>
    <w:pPr>
      <w:contextualSpacing/>
    </w:pPr>
    <w:rPr>
      <w:rFonts w:eastAsiaTheme="majorEastAsia" w:cstheme="majorBidi"/>
      <w:color w:val="958B86"/>
      <w:spacing w:val="-10"/>
      <w:kern w:val="28"/>
      <w:sz w:val="72"/>
      <w:szCs w:val="56"/>
    </w:rPr>
  </w:style>
  <w:style w:type="character" w:customStyle="1" w:styleId="TitreCar">
    <w:name w:val="Titre Car"/>
    <w:basedOn w:val="Policepardfaut"/>
    <w:link w:val="Titre"/>
    <w:uiPriority w:val="10"/>
    <w:rsid w:val="00903680"/>
    <w:rPr>
      <w:rFonts w:ascii="Source Sans Pro Light" w:eastAsiaTheme="majorEastAsia" w:hAnsi="Source Sans Pro Light" w:cstheme="majorBidi"/>
      <w:color w:val="958B86"/>
      <w:spacing w:val="-10"/>
      <w:kern w:val="28"/>
      <w:sz w:val="72"/>
      <w:szCs w:val="56"/>
    </w:rPr>
  </w:style>
  <w:style w:type="paragraph" w:styleId="Sous-titre">
    <w:name w:val="Subtitle"/>
    <w:basedOn w:val="Normal"/>
    <w:next w:val="Normal"/>
    <w:link w:val="Sous-titreCar"/>
    <w:uiPriority w:val="11"/>
    <w:rsid w:val="00903680"/>
    <w:pPr>
      <w:numPr>
        <w:ilvl w:val="1"/>
      </w:numPr>
      <w:spacing w:after="160"/>
    </w:pPr>
    <w:rPr>
      <w:rFonts w:eastAsiaTheme="minorEastAsia"/>
      <w:b/>
      <w:color w:val="5A5A5A" w:themeColor="text1" w:themeTint="A5"/>
      <w:spacing w:val="15"/>
      <w:sz w:val="44"/>
    </w:rPr>
  </w:style>
  <w:style w:type="character" w:customStyle="1" w:styleId="Sous-titreCar">
    <w:name w:val="Sous-titre Car"/>
    <w:basedOn w:val="Policepardfaut"/>
    <w:link w:val="Sous-titre"/>
    <w:uiPriority w:val="11"/>
    <w:rsid w:val="00903680"/>
    <w:rPr>
      <w:rFonts w:ascii="Source Sans Pro" w:eastAsiaTheme="minorEastAsia" w:hAnsi="Source Sans Pro"/>
      <w:b/>
      <w:color w:val="5A5A5A" w:themeColor="text1" w:themeTint="A5"/>
      <w:spacing w:val="15"/>
      <w:sz w:val="44"/>
    </w:rPr>
  </w:style>
  <w:style w:type="character" w:styleId="Emphaseple">
    <w:name w:val="Subtle Emphasis"/>
    <w:basedOn w:val="Policepardfaut"/>
    <w:uiPriority w:val="19"/>
    <w:rsid w:val="00903680"/>
    <w:rPr>
      <w:i/>
      <w:iCs/>
      <w:color w:val="404040" w:themeColor="text1" w:themeTint="BF"/>
    </w:rPr>
  </w:style>
  <w:style w:type="character" w:customStyle="1" w:styleId="Titre2Car">
    <w:name w:val="Titre 2 Car"/>
    <w:aliases w:val="Titre I. Car"/>
    <w:basedOn w:val="Policepardfaut"/>
    <w:link w:val="Titre2"/>
    <w:uiPriority w:val="9"/>
    <w:rsid w:val="008F21A3"/>
    <w:rPr>
      <w:rFonts w:ascii="Source Sans Pro Light" w:eastAsiaTheme="majorEastAsia" w:hAnsi="Source Sans Pro Light" w:cstheme="majorBidi"/>
      <w:b/>
      <w:color w:val="EF7D00"/>
      <w:sz w:val="32"/>
      <w:szCs w:val="32"/>
      <w:u w:val="single"/>
    </w:rPr>
  </w:style>
  <w:style w:type="character" w:customStyle="1" w:styleId="Titre1Car">
    <w:name w:val="Titre 1 Car"/>
    <w:aliases w:val="Titre Document Car"/>
    <w:basedOn w:val="Policepardfaut"/>
    <w:link w:val="Titre1"/>
    <w:uiPriority w:val="9"/>
    <w:rsid w:val="005E78B8"/>
    <w:rPr>
      <w:rFonts w:ascii="Source Sans Pro Light" w:eastAsiaTheme="majorEastAsia" w:hAnsi="Source Sans Pro Light" w:cstheme="majorBidi"/>
      <w:b/>
      <w:color w:val="EF7D00"/>
      <w:sz w:val="56"/>
      <w:szCs w:val="32"/>
      <w:u w:val="single"/>
    </w:rPr>
  </w:style>
  <w:style w:type="character" w:customStyle="1" w:styleId="Titre3Car">
    <w:name w:val="Titre 3 Car"/>
    <w:aliases w:val="Titre I.1. Car"/>
    <w:basedOn w:val="Policepardfaut"/>
    <w:link w:val="Titre3"/>
    <w:uiPriority w:val="9"/>
    <w:rsid w:val="0098615D"/>
    <w:rPr>
      <w:rFonts w:ascii="Source Sans Pro Light" w:eastAsiaTheme="majorEastAsia" w:hAnsi="Source Sans Pro Light" w:cstheme="majorBidi"/>
      <w:b/>
      <w:color w:val="958B86"/>
      <w:sz w:val="32"/>
      <w:szCs w:val="28"/>
      <w:u w:val="single"/>
    </w:rPr>
  </w:style>
  <w:style w:type="character" w:customStyle="1" w:styleId="Titre4Car">
    <w:name w:val="Titre 4 Car"/>
    <w:aliases w:val="Titre I.1.a. Car"/>
    <w:basedOn w:val="Policepardfaut"/>
    <w:link w:val="Titre4"/>
    <w:uiPriority w:val="9"/>
    <w:rsid w:val="0098615D"/>
    <w:rPr>
      <w:rFonts w:ascii="Source Sans Pro Light" w:eastAsiaTheme="majorEastAsia" w:hAnsi="Source Sans Pro Light" w:cstheme="majorBidi"/>
      <w:color w:val="EF7D00"/>
      <w:sz w:val="32"/>
      <w:szCs w:val="32"/>
      <w:u w:val="single"/>
    </w:rPr>
  </w:style>
  <w:style w:type="character" w:customStyle="1" w:styleId="Titre5Car">
    <w:name w:val="Titre 5 Car"/>
    <w:aliases w:val="Titre I.1.a.i Car"/>
    <w:basedOn w:val="Policepardfaut"/>
    <w:link w:val="Titre5"/>
    <w:uiPriority w:val="9"/>
    <w:rsid w:val="00136DC7"/>
    <w:rPr>
      <w:rFonts w:ascii="Source Sans Pro Light" w:eastAsiaTheme="majorEastAsia" w:hAnsi="Source Sans Pro Light" w:cstheme="majorBidi"/>
      <w:color w:val="958B86"/>
      <w:sz w:val="32"/>
      <w:szCs w:val="32"/>
      <w:u w:val="single"/>
    </w:rPr>
  </w:style>
  <w:style w:type="character" w:styleId="Emphaseintense">
    <w:name w:val="Intense Emphasis"/>
    <w:basedOn w:val="Policepardfaut"/>
    <w:uiPriority w:val="21"/>
    <w:rsid w:val="00903680"/>
    <w:rPr>
      <w:i/>
      <w:iCs/>
      <w:color w:val="4F81BD" w:themeColor="accent1"/>
    </w:rPr>
  </w:style>
  <w:style w:type="character" w:styleId="Accentuation">
    <w:name w:val="Emphasis"/>
    <w:basedOn w:val="Policepardfaut"/>
    <w:uiPriority w:val="20"/>
    <w:rsid w:val="00903680"/>
    <w:rPr>
      <w:i/>
      <w:iCs/>
    </w:rPr>
  </w:style>
  <w:style w:type="paragraph" w:styleId="Citation">
    <w:name w:val="Quote"/>
    <w:basedOn w:val="Normal"/>
    <w:next w:val="Normal"/>
    <w:link w:val="CitationCar"/>
    <w:uiPriority w:val="29"/>
    <w:qFormat/>
    <w:rsid w:val="00903680"/>
    <w:pPr>
      <w:spacing w:before="200" w:after="160"/>
      <w:ind w:left="864" w:right="864"/>
      <w:jc w:val="center"/>
    </w:pPr>
    <w:rPr>
      <w:i/>
      <w:iCs/>
      <w:color w:val="EF7D00"/>
    </w:rPr>
  </w:style>
  <w:style w:type="character" w:customStyle="1" w:styleId="CitationCar">
    <w:name w:val="Citation Car"/>
    <w:basedOn w:val="Policepardfaut"/>
    <w:link w:val="Citation"/>
    <w:uiPriority w:val="29"/>
    <w:rsid w:val="00903680"/>
    <w:rPr>
      <w:rFonts w:ascii="Source Sans Pro" w:hAnsi="Source Sans Pro"/>
      <w:i/>
      <w:iCs/>
      <w:color w:val="EF7D00"/>
    </w:rPr>
  </w:style>
  <w:style w:type="paragraph" w:styleId="Citationintense">
    <w:name w:val="Intense Quote"/>
    <w:basedOn w:val="Normal"/>
    <w:next w:val="Normal"/>
    <w:link w:val="CitationintenseCar"/>
    <w:autoRedefine/>
    <w:uiPriority w:val="30"/>
    <w:rsid w:val="0037510F"/>
    <w:pPr>
      <w:pBdr>
        <w:top w:val="single" w:sz="4" w:space="10" w:color="4F81BD" w:themeColor="accent1"/>
        <w:bottom w:val="single" w:sz="4" w:space="10" w:color="4F81BD" w:themeColor="accent1"/>
      </w:pBdr>
      <w:spacing w:before="360" w:after="360"/>
      <w:ind w:left="864" w:right="864"/>
    </w:pPr>
    <w:rPr>
      <w:i/>
      <w:iCs/>
      <w:color w:val="EF7D00"/>
    </w:rPr>
  </w:style>
  <w:style w:type="character" w:customStyle="1" w:styleId="CitationintenseCar">
    <w:name w:val="Citation intense Car"/>
    <w:basedOn w:val="Policepardfaut"/>
    <w:link w:val="Citationintense"/>
    <w:uiPriority w:val="30"/>
    <w:rsid w:val="0037510F"/>
    <w:rPr>
      <w:rFonts w:ascii="Source Sans Pro" w:hAnsi="Source Sans Pro"/>
      <w:i/>
      <w:iCs/>
      <w:color w:val="EF7D00"/>
    </w:rPr>
  </w:style>
  <w:style w:type="character" w:styleId="Rfrenceintense">
    <w:name w:val="Intense Reference"/>
    <w:basedOn w:val="Policepardfaut"/>
    <w:uiPriority w:val="32"/>
    <w:qFormat/>
    <w:rsid w:val="0037510F"/>
    <w:rPr>
      <w:rFonts w:ascii="Source Sans Pro" w:hAnsi="Source Sans Pro"/>
      <w:b/>
      <w:bCs/>
      <w:smallCaps/>
      <w:color w:val="958B86"/>
      <w:spacing w:val="5"/>
    </w:rPr>
  </w:style>
  <w:style w:type="character" w:styleId="Titredulivre">
    <w:name w:val="Book Title"/>
    <w:basedOn w:val="Policepardfaut"/>
    <w:uiPriority w:val="33"/>
    <w:qFormat/>
    <w:rsid w:val="0037510F"/>
    <w:rPr>
      <w:b/>
      <w:bCs/>
      <w:i/>
      <w:iCs/>
      <w:color w:val="958B86"/>
      <w:spacing w:val="5"/>
    </w:rPr>
  </w:style>
  <w:style w:type="character" w:customStyle="1" w:styleId="Titre6Car">
    <w:name w:val="Titre 6 Car"/>
    <w:basedOn w:val="Policepardfaut"/>
    <w:link w:val="Titre6"/>
    <w:uiPriority w:val="9"/>
    <w:rsid w:val="006232AC"/>
    <w:rPr>
      <w:rFonts w:asciiTheme="majorHAnsi" w:eastAsiaTheme="majorEastAsia" w:hAnsiTheme="majorHAnsi" w:cstheme="majorBidi"/>
    </w:rPr>
  </w:style>
  <w:style w:type="character" w:customStyle="1" w:styleId="Titre7Car">
    <w:name w:val="Titre 7 Car"/>
    <w:basedOn w:val="Policepardfaut"/>
    <w:link w:val="Titre7"/>
    <w:uiPriority w:val="9"/>
    <w:rsid w:val="006232AC"/>
    <w:rPr>
      <w:rFonts w:asciiTheme="majorHAnsi" w:eastAsiaTheme="majorEastAsia" w:hAnsiTheme="majorHAnsi" w:cstheme="majorBidi"/>
      <w:i/>
      <w:iCs/>
    </w:rPr>
  </w:style>
  <w:style w:type="character" w:customStyle="1" w:styleId="Titre8Car">
    <w:name w:val="Titre 8 Car"/>
    <w:basedOn w:val="Policepardfaut"/>
    <w:link w:val="Titre8"/>
    <w:uiPriority w:val="9"/>
    <w:rsid w:val="006232A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232AC"/>
    <w:rPr>
      <w:rFonts w:asciiTheme="majorHAnsi" w:eastAsiaTheme="majorEastAsia" w:hAnsiTheme="majorHAnsi" w:cstheme="majorBidi"/>
      <w:i/>
      <w:iCs/>
      <w:color w:val="272727" w:themeColor="text1" w:themeTint="D8"/>
      <w:sz w:val="21"/>
      <w:szCs w:val="21"/>
    </w:rPr>
  </w:style>
  <w:style w:type="character" w:styleId="Rfrenceple">
    <w:name w:val="Subtle Reference"/>
    <w:basedOn w:val="Policepardfaut"/>
    <w:uiPriority w:val="31"/>
    <w:qFormat/>
    <w:rsid w:val="006232AC"/>
    <w:rPr>
      <w:smallCaps/>
      <w:color w:val="5A5A5A" w:themeColor="text1" w:themeTint="A5"/>
    </w:rPr>
  </w:style>
  <w:style w:type="table" w:styleId="Grilledutableau">
    <w:name w:val="Table Grid"/>
    <w:basedOn w:val="TableauNormal"/>
    <w:uiPriority w:val="59"/>
    <w:rsid w:val="0062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5Fonc-Accentuation61">
    <w:name w:val="Tableau Liste 5 Foncé - Accentuation 61"/>
    <w:basedOn w:val="TableauNormal"/>
    <w:uiPriority w:val="50"/>
    <w:rsid w:val="006232A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Sous-TitreDocument">
    <w:name w:val="Sous-Titre Document"/>
    <w:next w:val="Normal"/>
    <w:link w:val="Sous-TitreDocumentCar"/>
    <w:uiPriority w:val="1"/>
    <w:qFormat/>
    <w:rsid w:val="005E78B8"/>
    <w:pPr>
      <w:spacing w:before="240" w:after="600"/>
      <w:jc w:val="center"/>
    </w:pPr>
    <w:rPr>
      <w:rFonts w:ascii="Source Sans Pro Light" w:eastAsiaTheme="majorEastAsia" w:hAnsi="Source Sans Pro Light" w:cstheme="majorBidi"/>
      <w:i/>
      <w:color w:val="EF7D00"/>
      <w:sz w:val="40"/>
      <w:szCs w:val="40"/>
    </w:rPr>
  </w:style>
  <w:style w:type="character" w:customStyle="1" w:styleId="Sous-TitreDocumentCar">
    <w:name w:val="Sous-Titre Document Car"/>
    <w:basedOn w:val="Titre1Car"/>
    <w:link w:val="Sous-TitreDocument"/>
    <w:uiPriority w:val="1"/>
    <w:rsid w:val="005E78B8"/>
    <w:rPr>
      <w:rFonts w:ascii="Source Sans Pro Light" w:eastAsiaTheme="majorEastAsia" w:hAnsi="Source Sans Pro Light" w:cstheme="majorBidi"/>
      <w:b w:val="0"/>
      <w:i/>
      <w:color w:val="EF7D00"/>
      <w:sz w:val="40"/>
      <w:szCs w:val="40"/>
      <w:u w:val="single"/>
    </w:rPr>
  </w:style>
  <w:style w:type="table" w:customStyle="1" w:styleId="TableauGrille4-Accentuation61">
    <w:name w:val="Tableau Grille 4 - Accentuation 61"/>
    <w:basedOn w:val="TableauNormal"/>
    <w:uiPriority w:val="49"/>
    <w:rsid w:val="00F013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2-Accentuation61">
    <w:name w:val="Tableau Grille 2 - Accentuation 61"/>
    <w:basedOn w:val="TableauNormal"/>
    <w:uiPriority w:val="47"/>
    <w:rsid w:val="00F05EB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au">
    <w:name w:val="Tableau"/>
    <w:basedOn w:val="Corpsdetexte"/>
    <w:link w:val="TableauCar"/>
    <w:uiPriority w:val="1"/>
    <w:qFormat/>
    <w:rsid w:val="00F05EB1"/>
    <w:pPr>
      <w:contextualSpacing/>
    </w:pPr>
    <w:rPr>
      <w:color w:val="FFFFFF" w:themeColor="background1"/>
    </w:rPr>
  </w:style>
  <w:style w:type="character" w:customStyle="1" w:styleId="CorpsdetexteCar">
    <w:name w:val="Corps de texte Car"/>
    <w:basedOn w:val="Policepardfaut"/>
    <w:link w:val="Corpsdetexte"/>
    <w:uiPriority w:val="1"/>
    <w:rsid w:val="008F21A3"/>
    <w:rPr>
      <w:rFonts w:ascii="Source Sans Pro Light" w:hAnsi="Source Sans Pro Light"/>
      <w:spacing w:val="4"/>
      <w:sz w:val="15"/>
      <w:szCs w:val="15"/>
    </w:rPr>
  </w:style>
  <w:style w:type="character" w:customStyle="1" w:styleId="TableauCar">
    <w:name w:val="Tableau Car"/>
    <w:basedOn w:val="CorpsdetexteCar"/>
    <w:link w:val="Tableau"/>
    <w:uiPriority w:val="1"/>
    <w:rsid w:val="00F05EB1"/>
    <w:rPr>
      <w:rFonts w:ascii="Source Sans Pro Light" w:hAnsi="Source Sans Pro Light"/>
      <w:color w:val="FFFFFF" w:themeColor="background1"/>
      <w:spacing w:val="4"/>
      <w:sz w:val="15"/>
      <w:szCs w:val="15"/>
    </w:rPr>
  </w:style>
  <w:style w:type="paragraph" w:customStyle="1" w:styleId="Default">
    <w:name w:val="Default"/>
    <w:rsid w:val="00A1026D"/>
    <w:pPr>
      <w:widowControl/>
      <w:autoSpaceDE w:val="0"/>
      <w:autoSpaceDN w:val="0"/>
      <w:adjustRightInd w:val="0"/>
    </w:pPr>
    <w:rPr>
      <w:rFonts w:ascii="Arial" w:hAnsi="Arial" w:cs="Arial"/>
      <w:color w:val="000000"/>
      <w:sz w:val="24"/>
      <w:szCs w:val="24"/>
    </w:rPr>
  </w:style>
  <w:style w:type="paragraph" w:customStyle="1" w:styleId="Standard">
    <w:name w:val="Standard"/>
    <w:rsid w:val="001C27F1"/>
    <w:pPr>
      <w:suppressAutoHyphens/>
      <w:autoSpaceDN w:val="0"/>
    </w:pPr>
    <w:rPr>
      <w:rFonts w:ascii="Times New Roman" w:eastAsia="SimSun" w:hAnsi="Times New Roman" w:cs="Arial"/>
      <w:kern w:val="3"/>
      <w:sz w:val="24"/>
      <w:szCs w:val="24"/>
      <w:lang w:eastAsia="zh-CN" w:bidi="hi-IN"/>
    </w:rPr>
  </w:style>
  <w:style w:type="character" w:styleId="Lienhypertexte">
    <w:name w:val="Hyperlink"/>
    <w:basedOn w:val="Policepardfaut"/>
    <w:uiPriority w:val="99"/>
    <w:unhideWhenUsed/>
    <w:rsid w:val="008F3E17"/>
    <w:rPr>
      <w:color w:val="0000FF" w:themeColor="hyperlink"/>
      <w:u w:val="single"/>
    </w:rPr>
  </w:style>
  <w:style w:type="paragraph" w:customStyle="1" w:styleId="Textbody">
    <w:name w:val="Text body"/>
    <w:basedOn w:val="Standard"/>
    <w:rsid w:val="00F64F0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7E88"/>
    <w:pPr>
      <w:spacing w:line="276" w:lineRule="auto"/>
      <w:jc w:val="both"/>
    </w:pPr>
    <w:rPr>
      <w:rFonts w:ascii="Source Sans Pro Light" w:hAnsi="Source Sans Pro Light"/>
    </w:rPr>
  </w:style>
  <w:style w:type="paragraph" w:styleId="Titre1">
    <w:name w:val="heading 1"/>
    <w:aliases w:val="Titre Document"/>
    <w:next w:val="Sous-TitreDocument"/>
    <w:link w:val="Titre1Car"/>
    <w:uiPriority w:val="9"/>
    <w:qFormat/>
    <w:rsid w:val="005E78B8"/>
    <w:pPr>
      <w:keepNext/>
      <w:keepLines/>
      <w:spacing w:before="240" w:after="600"/>
      <w:jc w:val="center"/>
      <w:outlineLvl w:val="0"/>
    </w:pPr>
    <w:rPr>
      <w:rFonts w:ascii="Source Sans Pro Light" w:eastAsiaTheme="majorEastAsia" w:hAnsi="Source Sans Pro Light" w:cstheme="majorBidi"/>
      <w:b/>
      <w:color w:val="EF7D00"/>
      <w:sz w:val="56"/>
      <w:szCs w:val="32"/>
      <w:u w:val="single"/>
    </w:rPr>
  </w:style>
  <w:style w:type="paragraph" w:styleId="Titre2">
    <w:name w:val="heading 2"/>
    <w:aliases w:val="Titre I."/>
    <w:next w:val="Normal"/>
    <w:link w:val="Titre2Car"/>
    <w:uiPriority w:val="9"/>
    <w:unhideWhenUsed/>
    <w:qFormat/>
    <w:rsid w:val="008F21A3"/>
    <w:pPr>
      <w:keepNext/>
      <w:keepLines/>
      <w:numPr>
        <w:numId w:val="11"/>
      </w:numPr>
      <w:spacing w:before="600" w:after="120"/>
      <w:ind w:left="709"/>
      <w:outlineLvl w:val="1"/>
    </w:pPr>
    <w:rPr>
      <w:rFonts w:ascii="Source Sans Pro Light" w:eastAsiaTheme="majorEastAsia" w:hAnsi="Source Sans Pro Light" w:cstheme="majorBidi"/>
      <w:b/>
      <w:color w:val="EF7D00"/>
      <w:sz w:val="32"/>
      <w:szCs w:val="32"/>
      <w:u w:val="single"/>
    </w:rPr>
  </w:style>
  <w:style w:type="paragraph" w:styleId="Titre3">
    <w:name w:val="heading 3"/>
    <w:aliases w:val="Titre I.1."/>
    <w:next w:val="Normal"/>
    <w:link w:val="Titre3Car"/>
    <w:uiPriority w:val="9"/>
    <w:unhideWhenUsed/>
    <w:qFormat/>
    <w:rsid w:val="0098615D"/>
    <w:pPr>
      <w:keepNext/>
      <w:keepLines/>
      <w:numPr>
        <w:ilvl w:val="1"/>
        <w:numId w:val="11"/>
      </w:numPr>
      <w:spacing w:before="360" w:after="120"/>
      <w:outlineLvl w:val="2"/>
    </w:pPr>
    <w:rPr>
      <w:rFonts w:ascii="Source Sans Pro Light" w:eastAsiaTheme="majorEastAsia" w:hAnsi="Source Sans Pro Light" w:cstheme="majorBidi"/>
      <w:b/>
      <w:color w:val="958B86"/>
      <w:sz w:val="32"/>
      <w:szCs w:val="28"/>
      <w:u w:val="single"/>
    </w:rPr>
  </w:style>
  <w:style w:type="paragraph" w:styleId="Titre4">
    <w:name w:val="heading 4"/>
    <w:aliases w:val="Titre I.1.a."/>
    <w:next w:val="Normal"/>
    <w:link w:val="Titre4Car"/>
    <w:uiPriority w:val="9"/>
    <w:unhideWhenUsed/>
    <w:qFormat/>
    <w:rsid w:val="0098615D"/>
    <w:pPr>
      <w:numPr>
        <w:ilvl w:val="2"/>
        <w:numId w:val="11"/>
      </w:numPr>
      <w:spacing w:before="360" w:after="120"/>
      <w:outlineLvl w:val="3"/>
    </w:pPr>
    <w:rPr>
      <w:rFonts w:ascii="Source Sans Pro Light" w:eastAsiaTheme="majorEastAsia" w:hAnsi="Source Sans Pro Light" w:cstheme="majorBidi"/>
      <w:color w:val="EF7D00"/>
      <w:sz w:val="32"/>
      <w:szCs w:val="32"/>
      <w:u w:val="single"/>
    </w:rPr>
  </w:style>
  <w:style w:type="paragraph" w:styleId="Titre5">
    <w:name w:val="heading 5"/>
    <w:aliases w:val="Titre I.1.a.i"/>
    <w:next w:val="Normal"/>
    <w:link w:val="Titre5Car"/>
    <w:uiPriority w:val="9"/>
    <w:unhideWhenUsed/>
    <w:qFormat/>
    <w:rsid w:val="00136DC7"/>
    <w:pPr>
      <w:numPr>
        <w:ilvl w:val="3"/>
        <w:numId w:val="11"/>
      </w:numPr>
      <w:spacing w:before="360" w:after="120"/>
      <w:outlineLvl w:val="4"/>
    </w:pPr>
    <w:rPr>
      <w:rFonts w:ascii="Source Sans Pro Light" w:eastAsiaTheme="majorEastAsia" w:hAnsi="Source Sans Pro Light" w:cstheme="majorBidi"/>
      <w:color w:val="958B86"/>
      <w:sz w:val="32"/>
      <w:szCs w:val="32"/>
      <w:u w:val="single"/>
    </w:rPr>
  </w:style>
  <w:style w:type="paragraph" w:styleId="Titre6">
    <w:name w:val="heading 6"/>
    <w:basedOn w:val="Normal"/>
    <w:next w:val="Normal"/>
    <w:link w:val="Titre6Car"/>
    <w:uiPriority w:val="9"/>
    <w:unhideWhenUsed/>
    <w:rsid w:val="006232A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rsid w:val="006232A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rsid w:val="006232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6232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link w:val="CorpsdetexteCar"/>
    <w:uiPriority w:val="1"/>
    <w:qFormat/>
    <w:rsid w:val="008F21A3"/>
    <w:pPr>
      <w:ind w:left="6663"/>
    </w:pPr>
    <w:rPr>
      <w:rFonts w:ascii="Source Sans Pro Light" w:hAnsi="Source Sans Pro Light"/>
      <w:spacing w:val="4"/>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53A3E"/>
    <w:pPr>
      <w:tabs>
        <w:tab w:val="center" w:pos="4703"/>
        <w:tab w:val="right" w:pos="9406"/>
      </w:tabs>
    </w:pPr>
  </w:style>
  <w:style w:type="character" w:customStyle="1" w:styleId="En-tteCar">
    <w:name w:val="En-tête Car"/>
    <w:basedOn w:val="Policepardfaut"/>
    <w:link w:val="En-tte"/>
    <w:uiPriority w:val="99"/>
    <w:rsid w:val="00453A3E"/>
  </w:style>
  <w:style w:type="paragraph" w:styleId="Pieddepage">
    <w:name w:val="footer"/>
    <w:basedOn w:val="Normal"/>
    <w:link w:val="PieddepageCar"/>
    <w:uiPriority w:val="99"/>
    <w:unhideWhenUsed/>
    <w:rsid w:val="00453A3E"/>
    <w:pPr>
      <w:tabs>
        <w:tab w:val="center" w:pos="4703"/>
        <w:tab w:val="right" w:pos="9406"/>
      </w:tabs>
    </w:pPr>
  </w:style>
  <w:style w:type="character" w:customStyle="1" w:styleId="PieddepageCar">
    <w:name w:val="Pied de page Car"/>
    <w:basedOn w:val="Policepardfaut"/>
    <w:link w:val="Pieddepage"/>
    <w:uiPriority w:val="99"/>
    <w:rsid w:val="00453A3E"/>
  </w:style>
  <w:style w:type="paragraph" w:styleId="Textedebulles">
    <w:name w:val="Balloon Text"/>
    <w:basedOn w:val="Normal"/>
    <w:link w:val="TextedebullesCar"/>
    <w:uiPriority w:val="99"/>
    <w:semiHidden/>
    <w:unhideWhenUsed/>
    <w:rsid w:val="00F40A80"/>
    <w:rPr>
      <w:rFonts w:ascii="Tahoma" w:hAnsi="Tahoma" w:cs="Tahoma"/>
      <w:sz w:val="16"/>
      <w:szCs w:val="16"/>
    </w:rPr>
  </w:style>
  <w:style w:type="character" w:customStyle="1" w:styleId="TextedebullesCar">
    <w:name w:val="Texte de bulles Car"/>
    <w:basedOn w:val="Policepardfaut"/>
    <w:link w:val="Textedebulles"/>
    <w:uiPriority w:val="99"/>
    <w:semiHidden/>
    <w:rsid w:val="00F40A80"/>
    <w:rPr>
      <w:rFonts w:ascii="Tahoma" w:hAnsi="Tahoma" w:cs="Tahoma"/>
      <w:sz w:val="16"/>
      <w:szCs w:val="16"/>
    </w:rPr>
  </w:style>
  <w:style w:type="paragraph" w:styleId="Sansinterligne">
    <w:name w:val="No Spacing"/>
    <w:link w:val="SansinterligneCar"/>
    <w:uiPriority w:val="1"/>
    <w:qFormat/>
    <w:rsid w:val="00A26EF8"/>
    <w:pPr>
      <w:widowControl/>
    </w:pPr>
    <w:rPr>
      <w:rFonts w:ascii="Source Sans Pro" w:eastAsiaTheme="minorEastAsia" w:hAnsi="Source Sans Pro"/>
      <w:lang w:eastAsia="fr-FR"/>
    </w:rPr>
  </w:style>
  <w:style w:type="character" w:customStyle="1" w:styleId="SansinterligneCar">
    <w:name w:val="Sans interligne Car"/>
    <w:basedOn w:val="Policepardfaut"/>
    <w:link w:val="Sansinterligne"/>
    <w:uiPriority w:val="1"/>
    <w:rsid w:val="00A26EF8"/>
    <w:rPr>
      <w:rFonts w:ascii="Source Sans Pro" w:eastAsiaTheme="minorEastAsia" w:hAnsi="Source Sans Pro"/>
      <w:lang w:val="fr-FR" w:eastAsia="fr-FR"/>
    </w:rPr>
  </w:style>
  <w:style w:type="paragraph" w:styleId="Titre">
    <w:name w:val="Title"/>
    <w:basedOn w:val="Normal"/>
    <w:next w:val="Normal"/>
    <w:link w:val="TitreCar"/>
    <w:uiPriority w:val="10"/>
    <w:rsid w:val="00903680"/>
    <w:pPr>
      <w:contextualSpacing/>
    </w:pPr>
    <w:rPr>
      <w:rFonts w:eastAsiaTheme="majorEastAsia" w:cstheme="majorBidi"/>
      <w:color w:val="958B86"/>
      <w:spacing w:val="-10"/>
      <w:kern w:val="28"/>
      <w:sz w:val="72"/>
      <w:szCs w:val="56"/>
    </w:rPr>
  </w:style>
  <w:style w:type="character" w:customStyle="1" w:styleId="TitreCar">
    <w:name w:val="Titre Car"/>
    <w:basedOn w:val="Policepardfaut"/>
    <w:link w:val="Titre"/>
    <w:uiPriority w:val="10"/>
    <w:rsid w:val="00903680"/>
    <w:rPr>
      <w:rFonts w:ascii="Source Sans Pro Light" w:eastAsiaTheme="majorEastAsia" w:hAnsi="Source Sans Pro Light" w:cstheme="majorBidi"/>
      <w:color w:val="958B86"/>
      <w:spacing w:val="-10"/>
      <w:kern w:val="28"/>
      <w:sz w:val="72"/>
      <w:szCs w:val="56"/>
    </w:rPr>
  </w:style>
  <w:style w:type="paragraph" w:styleId="Sous-titre">
    <w:name w:val="Subtitle"/>
    <w:basedOn w:val="Normal"/>
    <w:next w:val="Normal"/>
    <w:link w:val="Sous-titreCar"/>
    <w:uiPriority w:val="11"/>
    <w:rsid w:val="00903680"/>
    <w:pPr>
      <w:numPr>
        <w:ilvl w:val="1"/>
      </w:numPr>
      <w:spacing w:after="160"/>
    </w:pPr>
    <w:rPr>
      <w:rFonts w:eastAsiaTheme="minorEastAsia"/>
      <w:b/>
      <w:color w:val="5A5A5A" w:themeColor="text1" w:themeTint="A5"/>
      <w:spacing w:val="15"/>
      <w:sz w:val="44"/>
    </w:rPr>
  </w:style>
  <w:style w:type="character" w:customStyle="1" w:styleId="Sous-titreCar">
    <w:name w:val="Sous-titre Car"/>
    <w:basedOn w:val="Policepardfaut"/>
    <w:link w:val="Sous-titre"/>
    <w:uiPriority w:val="11"/>
    <w:rsid w:val="00903680"/>
    <w:rPr>
      <w:rFonts w:ascii="Source Sans Pro" w:eastAsiaTheme="minorEastAsia" w:hAnsi="Source Sans Pro"/>
      <w:b/>
      <w:color w:val="5A5A5A" w:themeColor="text1" w:themeTint="A5"/>
      <w:spacing w:val="15"/>
      <w:sz w:val="44"/>
    </w:rPr>
  </w:style>
  <w:style w:type="character" w:styleId="Emphaseple">
    <w:name w:val="Subtle Emphasis"/>
    <w:basedOn w:val="Policepardfaut"/>
    <w:uiPriority w:val="19"/>
    <w:rsid w:val="00903680"/>
    <w:rPr>
      <w:i/>
      <w:iCs/>
      <w:color w:val="404040" w:themeColor="text1" w:themeTint="BF"/>
    </w:rPr>
  </w:style>
  <w:style w:type="character" w:customStyle="1" w:styleId="Titre2Car">
    <w:name w:val="Titre 2 Car"/>
    <w:aliases w:val="Titre I. Car"/>
    <w:basedOn w:val="Policepardfaut"/>
    <w:link w:val="Titre2"/>
    <w:uiPriority w:val="9"/>
    <w:rsid w:val="008F21A3"/>
    <w:rPr>
      <w:rFonts w:ascii="Source Sans Pro Light" w:eastAsiaTheme="majorEastAsia" w:hAnsi="Source Sans Pro Light" w:cstheme="majorBidi"/>
      <w:b/>
      <w:color w:val="EF7D00"/>
      <w:sz w:val="32"/>
      <w:szCs w:val="32"/>
      <w:u w:val="single"/>
    </w:rPr>
  </w:style>
  <w:style w:type="character" w:customStyle="1" w:styleId="Titre1Car">
    <w:name w:val="Titre 1 Car"/>
    <w:aliases w:val="Titre Document Car"/>
    <w:basedOn w:val="Policepardfaut"/>
    <w:link w:val="Titre1"/>
    <w:uiPriority w:val="9"/>
    <w:rsid w:val="005E78B8"/>
    <w:rPr>
      <w:rFonts w:ascii="Source Sans Pro Light" w:eastAsiaTheme="majorEastAsia" w:hAnsi="Source Sans Pro Light" w:cstheme="majorBidi"/>
      <w:b/>
      <w:color w:val="EF7D00"/>
      <w:sz w:val="56"/>
      <w:szCs w:val="32"/>
      <w:u w:val="single"/>
    </w:rPr>
  </w:style>
  <w:style w:type="character" w:customStyle="1" w:styleId="Titre3Car">
    <w:name w:val="Titre 3 Car"/>
    <w:aliases w:val="Titre I.1. Car"/>
    <w:basedOn w:val="Policepardfaut"/>
    <w:link w:val="Titre3"/>
    <w:uiPriority w:val="9"/>
    <w:rsid w:val="0098615D"/>
    <w:rPr>
      <w:rFonts w:ascii="Source Sans Pro Light" w:eastAsiaTheme="majorEastAsia" w:hAnsi="Source Sans Pro Light" w:cstheme="majorBidi"/>
      <w:b/>
      <w:color w:val="958B86"/>
      <w:sz w:val="32"/>
      <w:szCs w:val="28"/>
      <w:u w:val="single"/>
    </w:rPr>
  </w:style>
  <w:style w:type="character" w:customStyle="1" w:styleId="Titre4Car">
    <w:name w:val="Titre 4 Car"/>
    <w:aliases w:val="Titre I.1.a. Car"/>
    <w:basedOn w:val="Policepardfaut"/>
    <w:link w:val="Titre4"/>
    <w:uiPriority w:val="9"/>
    <w:rsid w:val="0098615D"/>
    <w:rPr>
      <w:rFonts w:ascii="Source Sans Pro Light" w:eastAsiaTheme="majorEastAsia" w:hAnsi="Source Sans Pro Light" w:cstheme="majorBidi"/>
      <w:color w:val="EF7D00"/>
      <w:sz w:val="32"/>
      <w:szCs w:val="32"/>
      <w:u w:val="single"/>
    </w:rPr>
  </w:style>
  <w:style w:type="character" w:customStyle="1" w:styleId="Titre5Car">
    <w:name w:val="Titre 5 Car"/>
    <w:aliases w:val="Titre I.1.a.i Car"/>
    <w:basedOn w:val="Policepardfaut"/>
    <w:link w:val="Titre5"/>
    <w:uiPriority w:val="9"/>
    <w:rsid w:val="00136DC7"/>
    <w:rPr>
      <w:rFonts w:ascii="Source Sans Pro Light" w:eastAsiaTheme="majorEastAsia" w:hAnsi="Source Sans Pro Light" w:cstheme="majorBidi"/>
      <w:color w:val="958B86"/>
      <w:sz w:val="32"/>
      <w:szCs w:val="32"/>
      <w:u w:val="single"/>
    </w:rPr>
  </w:style>
  <w:style w:type="character" w:styleId="Emphaseintense">
    <w:name w:val="Intense Emphasis"/>
    <w:basedOn w:val="Policepardfaut"/>
    <w:uiPriority w:val="21"/>
    <w:rsid w:val="00903680"/>
    <w:rPr>
      <w:i/>
      <w:iCs/>
      <w:color w:val="4F81BD" w:themeColor="accent1"/>
    </w:rPr>
  </w:style>
  <w:style w:type="character" w:styleId="Accentuation">
    <w:name w:val="Emphasis"/>
    <w:basedOn w:val="Policepardfaut"/>
    <w:uiPriority w:val="20"/>
    <w:rsid w:val="00903680"/>
    <w:rPr>
      <w:i/>
      <w:iCs/>
    </w:rPr>
  </w:style>
  <w:style w:type="paragraph" w:styleId="Citation">
    <w:name w:val="Quote"/>
    <w:basedOn w:val="Normal"/>
    <w:next w:val="Normal"/>
    <w:link w:val="CitationCar"/>
    <w:uiPriority w:val="29"/>
    <w:qFormat/>
    <w:rsid w:val="00903680"/>
    <w:pPr>
      <w:spacing w:before="200" w:after="160"/>
      <w:ind w:left="864" w:right="864"/>
      <w:jc w:val="center"/>
    </w:pPr>
    <w:rPr>
      <w:i/>
      <w:iCs/>
      <w:color w:val="EF7D00"/>
    </w:rPr>
  </w:style>
  <w:style w:type="character" w:customStyle="1" w:styleId="CitationCar">
    <w:name w:val="Citation Car"/>
    <w:basedOn w:val="Policepardfaut"/>
    <w:link w:val="Citation"/>
    <w:uiPriority w:val="29"/>
    <w:rsid w:val="00903680"/>
    <w:rPr>
      <w:rFonts w:ascii="Source Sans Pro" w:hAnsi="Source Sans Pro"/>
      <w:i/>
      <w:iCs/>
      <w:color w:val="EF7D00"/>
    </w:rPr>
  </w:style>
  <w:style w:type="paragraph" w:styleId="Citationintense">
    <w:name w:val="Intense Quote"/>
    <w:basedOn w:val="Normal"/>
    <w:next w:val="Normal"/>
    <w:link w:val="CitationintenseCar"/>
    <w:autoRedefine/>
    <w:uiPriority w:val="30"/>
    <w:rsid w:val="0037510F"/>
    <w:pPr>
      <w:pBdr>
        <w:top w:val="single" w:sz="4" w:space="10" w:color="4F81BD" w:themeColor="accent1"/>
        <w:bottom w:val="single" w:sz="4" w:space="10" w:color="4F81BD" w:themeColor="accent1"/>
      </w:pBdr>
      <w:spacing w:before="360" w:after="360"/>
      <w:ind w:left="864" w:right="864"/>
    </w:pPr>
    <w:rPr>
      <w:i/>
      <w:iCs/>
      <w:color w:val="EF7D00"/>
    </w:rPr>
  </w:style>
  <w:style w:type="character" w:customStyle="1" w:styleId="CitationintenseCar">
    <w:name w:val="Citation intense Car"/>
    <w:basedOn w:val="Policepardfaut"/>
    <w:link w:val="Citationintense"/>
    <w:uiPriority w:val="30"/>
    <w:rsid w:val="0037510F"/>
    <w:rPr>
      <w:rFonts w:ascii="Source Sans Pro" w:hAnsi="Source Sans Pro"/>
      <w:i/>
      <w:iCs/>
      <w:color w:val="EF7D00"/>
    </w:rPr>
  </w:style>
  <w:style w:type="character" w:styleId="Rfrenceintense">
    <w:name w:val="Intense Reference"/>
    <w:basedOn w:val="Policepardfaut"/>
    <w:uiPriority w:val="32"/>
    <w:qFormat/>
    <w:rsid w:val="0037510F"/>
    <w:rPr>
      <w:rFonts w:ascii="Source Sans Pro" w:hAnsi="Source Sans Pro"/>
      <w:b/>
      <w:bCs/>
      <w:smallCaps/>
      <w:color w:val="958B86"/>
      <w:spacing w:val="5"/>
    </w:rPr>
  </w:style>
  <w:style w:type="character" w:styleId="Titredulivre">
    <w:name w:val="Book Title"/>
    <w:basedOn w:val="Policepardfaut"/>
    <w:uiPriority w:val="33"/>
    <w:qFormat/>
    <w:rsid w:val="0037510F"/>
    <w:rPr>
      <w:b/>
      <w:bCs/>
      <w:i/>
      <w:iCs/>
      <w:color w:val="958B86"/>
      <w:spacing w:val="5"/>
    </w:rPr>
  </w:style>
  <w:style w:type="character" w:customStyle="1" w:styleId="Titre6Car">
    <w:name w:val="Titre 6 Car"/>
    <w:basedOn w:val="Policepardfaut"/>
    <w:link w:val="Titre6"/>
    <w:uiPriority w:val="9"/>
    <w:rsid w:val="006232AC"/>
    <w:rPr>
      <w:rFonts w:asciiTheme="majorHAnsi" w:eastAsiaTheme="majorEastAsia" w:hAnsiTheme="majorHAnsi" w:cstheme="majorBidi"/>
    </w:rPr>
  </w:style>
  <w:style w:type="character" w:customStyle="1" w:styleId="Titre7Car">
    <w:name w:val="Titre 7 Car"/>
    <w:basedOn w:val="Policepardfaut"/>
    <w:link w:val="Titre7"/>
    <w:uiPriority w:val="9"/>
    <w:rsid w:val="006232AC"/>
    <w:rPr>
      <w:rFonts w:asciiTheme="majorHAnsi" w:eastAsiaTheme="majorEastAsia" w:hAnsiTheme="majorHAnsi" w:cstheme="majorBidi"/>
      <w:i/>
      <w:iCs/>
    </w:rPr>
  </w:style>
  <w:style w:type="character" w:customStyle="1" w:styleId="Titre8Car">
    <w:name w:val="Titre 8 Car"/>
    <w:basedOn w:val="Policepardfaut"/>
    <w:link w:val="Titre8"/>
    <w:uiPriority w:val="9"/>
    <w:rsid w:val="006232A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232AC"/>
    <w:rPr>
      <w:rFonts w:asciiTheme="majorHAnsi" w:eastAsiaTheme="majorEastAsia" w:hAnsiTheme="majorHAnsi" w:cstheme="majorBidi"/>
      <w:i/>
      <w:iCs/>
      <w:color w:val="272727" w:themeColor="text1" w:themeTint="D8"/>
      <w:sz w:val="21"/>
      <w:szCs w:val="21"/>
    </w:rPr>
  </w:style>
  <w:style w:type="character" w:styleId="Rfrenceple">
    <w:name w:val="Subtle Reference"/>
    <w:basedOn w:val="Policepardfaut"/>
    <w:uiPriority w:val="31"/>
    <w:qFormat/>
    <w:rsid w:val="006232AC"/>
    <w:rPr>
      <w:smallCaps/>
      <w:color w:val="5A5A5A" w:themeColor="text1" w:themeTint="A5"/>
    </w:rPr>
  </w:style>
  <w:style w:type="table" w:styleId="Grilledutableau">
    <w:name w:val="Table Grid"/>
    <w:basedOn w:val="TableauNormal"/>
    <w:uiPriority w:val="59"/>
    <w:rsid w:val="0062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5Fonc-Accentuation61">
    <w:name w:val="Tableau Liste 5 Foncé - Accentuation 61"/>
    <w:basedOn w:val="TableauNormal"/>
    <w:uiPriority w:val="50"/>
    <w:rsid w:val="006232A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Sous-TitreDocument">
    <w:name w:val="Sous-Titre Document"/>
    <w:next w:val="Normal"/>
    <w:link w:val="Sous-TitreDocumentCar"/>
    <w:uiPriority w:val="1"/>
    <w:qFormat/>
    <w:rsid w:val="005E78B8"/>
    <w:pPr>
      <w:spacing w:before="240" w:after="600"/>
      <w:jc w:val="center"/>
    </w:pPr>
    <w:rPr>
      <w:rFonts w:ascii="Source Sans Pro Light" w:eastAsiaTheme="majorEastAsia" w:hAnsi="Source Sans Pro Light" w:cstheme="majorBidi"/>
      <w:i/>
      <w:color w:val="EF7D00"/>
      <w:sz w:val="40"/>
      <w:szCs w:val="40"/>
    </w:rPr>
  </w:style>
  <w:style w:type="character" w:customStyle="1" w:styleId="Sous-TitreDocumentCar">
    <w:name w:val="Sous-Titre Document Car"/>
    <w:basedOn w:val="Titre1Car"/>
    <w:link w:val="Sous-TitreDocument"/>
    <w:uiPriority w:val="1"/>
    <w:rsid w:val="005E78B8"/>
    <w:rPr>
      <w:rFonts w:ascii="Source Sans Pro Light" w:eastAsiaTheme="majorEastAsia" w:hAnsi="Source Sans Pro Light" w:cstheme="majorBidi"/>
      <w:b w:val="0"/>
      <w:i/>
      <w:color w:val="EF7D00"/>
      <w:sz w:val="40"/>
      <w:szCs w:val="40"/>
      <w:u w:val="single"/>
    </w:rPr>
  </w:style>
  <w:style w:type="table" w:customStyle="1" w:styleId="TableauGrille4-Accentuation61">
    <w:name w:val="Tableau Grille 4 - Accentuation 61"/>
    <w:basedOn w:val="TableauNormal"/>
    <w:uiPriority w:val="49"/>
    <w:rsid w:val="00F013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2-Accentuation61">
    <w:name w:val="Tableau Grille 2 - Accentuation 61"/>
    <w:basedOn w:val="TableauNormal"/>
    <w:uiPriority w:val="47"/>
    <w:rsid w:val="00F05EB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au">
    <w:name w:val="Tableau"/>
    <w:basedOn w:val="Corpsdetexte"/>
    <w:link w:val="TableauCar"/>
    <w:uiPriority w:val="1"/>
    <w:qFormat/>
    <w:rsid w:val="00F05EB1"/>
    <w:pPr>
      <w:contextualSpacing/>
    </w:pPr>
    <w:rPr>
      <w:color w:val="FFFFFF" w:themeColor="background1"/>
    </w:rPr>
  </w:style>
  <w:style w:type="character" w:customStyle="1" w:styleId="CorpsdetexteCar">
    <w:name w:val="Corps de texte Car"/>
    <w:basedOn w:val="Policepardfaut"/>
    <w:link w:val="Corpsdetexte"/>
    <w:uiPriority w:val="1"/>
    <w:rsid w:val="008F21A3"/>
    <w:rPr>
      <w:rFonts w:ascii="Source Sans Pro Light" w:hAnsi="Source Sans Pro Light"/>
      <w:spacing w:val="4"/>
      <w:sz w:val="15"/>
      <w:szCs w:val="15"/>
    </w:rPr>
  </w:style>
  <w:style w:type="character" w:customStyle="1" w:styleId="TableauCar">
    <w:name w:val="Tableau Car"/>
    <w:basedOn w:val="CorpsdetexteCar"/>
    <w:link w:val="Tableau"/>
    <w:uiPriority w:val="1"/>
    <w:rsid w:val="00F05EB1"/>
    <w:rPr>
      <w:rFonts w:ascii="Source Sans Pro Light" w:hAnsi="Source Sans Pro Light"/>
      <w:color w:val="FFFFFF" w:themeColor="background1"/>
      <w:spacing w:val="4"/>
      <w:sz w:val="15"/>
      <w:szCs w:val="15"/>
    </w:rPr>
  </w:style>
  <w:style w:type="paragraph" w:customStyle="1" w:styleId="Default">
    <w:name w:val="Default"/>
    <w:rsid w:val="00A1026D"/>
    <w:pPr>
      <w:widowControl/>
      <w:autoSpaceDE w:val="0"/>
      <w:autoSpaceDN w:val="0"/>
      <w:adjustRightInd w:val="0"/>
    </w:pPr>
    <w:rPr>
      <w:rFonts w:ascii="Arial" w:hAnsi="Arial" w:cs="Arial"/>
      <w:color w:val="000000"/>
      <w:sz w:val="24"/>
      <w:szCs w:val="24"/>
    </w:rPr>
  </w:style>
  <w:style w:type="paragraph" w:customStyle="1" w:styleId="Standard">
    <w:name w:val="Standard"/>
    <w:rsid w:val="001C27F1"/>
    <w:pPr>
      <w:suppressAutoHyphens/>
      <w:autoSpaceDN w:val="0"/>
    </w:pPr>
    <w:rPr>
      <w:rFonts w:ascii="Times New Roman" w:eastAsia="SimSun" w:hAnsi="Times New Roman" w:cs="Arial"/>
      <w:kern w:val="3"/>
      <w:sz w:val="24"/>
      <w:szCs w:val="24"/>
      <w:lang w:eastAsia="zh-CN" w:bidi="hi-IN"/>
    </w:rPr>
  </w:style>
  <w:style w:type="character" w:styleId="Lienhypertexte">
    <w:name w:val="Hyperlink"/>
    <w:basedOn w:val="Policepardfaut"/>
    <w:uiPriority w:val="99"/>
    <w:unhideWhenUsed/>
    <w:rsid w:val="008F3E17"/>
    <w:rPr>
      <w:color w:val="0000FF" w:themeColor="hyperlink"/>
      <w:u w:val="single"/>
    </w:rPr>
  </w:style>
  <w:style w:type="paragraph" w:customStyle="1" w:styleId="Textbody">
    <w:name w:val="Text body"/>
    <w:basedOn w:val="Standard"/>
    <w:rsid w:val="00F64F0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2981">
      <w:bodyDiv w:val="1"/>
      <w:marLeft w:val="0"/>
      <w:marRight w:val="0"/>
      <w:marTop w:val="0"/>
      <w:marBottom w:val="0"/>
      <w:divBdr>
        <w:top w:val="none" w:sz="0" w:space="0" w:color="auto"/>
        <w:left w:val="none" w:sz="0" w:space="0" w:color="auto"/>
        <w:bottom w:val="none" w:sz="0" w:space="0" w:color="auto"/>
        <w:right w:val="none" w:sz="0" w:space="0" w:color="auto"/>
      </w:divBdr>
    </w:div>
    <w:div w:id="845048452">
      <w:bodyDiv w:val="1"/>
      <w:marLeft w:val="0"/>
      <w:marRight w:val="0"/>
      <w:marTop w:val="0"/>
      <w:marBottom w:val="0"/>
      <w:divBdr>
        <w:top w:val="none" w:sz="0" w:space="0" w:color="auto"/>
        <w:left w:val="none" w:sz="0" w:space="0" w:color="auto"/>
        <w:bottom w:val="none" w:sz="0" w:space="0" w:color="auto"/>
        <w:right w:val="none" w:sz="0" w:space="0" w:color="auto"/>
      </w:divBdr>
    </w:div>
    <w:div w:id="129748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upeconfluent.fr/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merpax.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mer Pax">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100" dirty="0">
            <a:latin typeface="Verdana" panose="020B0604030504040204" pitchFamily="34" charset="0"/>
            <a:ea typeface="Verdana" panose="020B0604030504040204" pitchFamily="34" charset="0"/>
            <a:cs typeface="Verdana" panose="020B0604030504040204" pitchFamily="34" charset="0"/>
          </a:defRPr>
        </a:defPPr>
      </a:lstStyle>
    </a:txDef>
  </a:objectDefaults>
  <a:extraClrSchemeLst/>
  <a:extLst>
    <a:ext uri="{05A4C25C-085E-4340-85A3-A5531E510DB2}">
      <thm15:themeFamily xmlns:thm15="http://schemas.microsoft.com/office/thememl/2012/main" xmlns="" name="Thème1" id="{799FBF1B-F7AA-4A48-9472-7DD7842BA798}" vid="{BCD02DBA-9025-4110-BC7A-2520FD7781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BCE0-FB11-47DC-AEC5-674314F0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795</Words>
  <Characters>4377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Agence EVOLVE</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Bébin</dc:creator>
  <cp:lastModifiedBy>Jacques Pallu</cp:lastModifiedBy>
  <cp:revision>23</cp:revision>
  <cp:lastPrinted>2017-05-09T09:10:00Z</cp:lastPrinted>
  <dcterms:created xsi:type="dcterms:W3CDTF">2017-05-04T14:32:00Z</dcterms:created>
  <dcterms:modified xsi:type="dcterms:W3CDTF">2017-05-09T12:18:00Z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Adobe InDesign CC 2015 (Macintosh)</vt:lpwstr>
  </property>
  <property fmtid="{D5CDD505-2E9C-101B-9397-08002B2CF9AE}" pid="4" name="LastSaved">
    <vt:filetime>2016-04-21T00:00:00Z</vt:filetime>
  </property>
</Properties>
</file>